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31" w:rsidRPr="009B5D31" w:rsidRDefault="00212577" w:rsidP="00487FEF">
      <w:pPr>
        <w:autoSpaceDE w:val="0"/>
        <w:autoSpaceDN w:val="0"/>
        <w:adjustRightInd w:val="0"/>
        <w:jc w:val="center"/>
        <w:rPr>
          <w:rFonts w:ascii="Tahoma" w:hAnsi="Tahoma" w:cs="Tahoma"/>
          <w:b/>
          <w:color w:val="000080"/>
          <w:sz w:val="28"/>
          <w:szCs w:val="28"/>
        </w:rPr>
      </w:pPr>
      <w:r w:rsidRPr="006065A0">
        <w:rPr>
          <w:rFonts w:ascii="Arial Black" w:hAnsi="Arial Black"/>
          <w:noProof/>
          <w:color w:val="984806" w:themeColor="accent6" w:themeShade="80"/>
          <w:sz w:val="12"/>
          <w:szCs w:val="12"/>
        </w:rPr>
        <w:drawing>
          <wp:anchor distT="0" distB="0" distL="114300" distR="114300" simplePos="0" relativeHeight="251660288" behindDoc="0" locked="0" layoutInCell="1" allowOverlap="1" wp14:anchorId="5197298F" wp14:editId="2F223CC0">
            <wp:simplePos x="0" y="0"/>
            <wp:positionH relativeFrom="column">
              <wp:posOffset>2271713</wp:posOffset>
            </wp:positionH>
            <wp:positionV relativeFrom="paragraph">
              <wp:posOffset>-429260</wp:posOffset>
            </wp:positionV>
            <wp:extent cx="2111282" cy="914400"/>
            <wp:effectExtent l="0" t="0" r="3810" b="0"/>
            <wp:wrapNone/>
            <wp:docPr id="2" name="Picture 2" descr="F:\HED\Chronic Disease\ART, PICTURES, CLIPART\Logos\VC HCA\VCPH\VCPH-Log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D\Chronic Disease\ART, PICTURES, CLIPART\Logos\VC HCA\VCPH\VCPH-Logo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282"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DB5" w:rsidRDefault="00CC6DB5" w:rsidP="009B5D31">
      <w:pPr>
        <w:pStyle w:val="Heading2"/>
        <w:spacing w:before="0"/>
        <w:rPr>
          <w:rFonts w:ascii="Tahoma" w:hAnsi="Tahoma" w:cs="Tahoma"/>
          <w:color w:val="0A3C98"/>
          <w:sz w:val="28"/>
          <w:szCs w:val="28"/>
          <w:u w:val="none"/>
        </w:rPr>
      </w:pPr>
    </w:p>
    <w:p w:rsidR="00DE024B" w:rsidRDefault="00DE024B"/>
    <w:p w:rsidR="00DE024B" w:rsidRDefault="00C4031D">
      <w:pPr>
        <w:pStyle w:val="Heading2"/>
        <w:spacing w:before="0"/>
        <w:jc w:val="center"/>
        <w:rPr>
          <w:rFonts w:ascii="Tahoma" w:hAnsi="Tahoma" w:cs="Tahoma"/>
          <w:smallCaps/>
          <w:color w:val="FFFFFF" w:themeColor="background1"/>
          <w:sz w:val="28"/>
          <w:szCs w:val="28"/>
          <w:u w:val="none"/>
        </w:rPr>
      </w:pPr>
      <w:r>
        <w:rPr>
          <w:rFonts w:ascii="Tahoma" w:hAnsi="Tahoma" w:cs="Tahoma"/>
          <w:smallCaps/>
          <w:color w:val="0A3C98"/>
          <w:sz w:val="28"/>
          <w:szCs w:val="28"/>
          <w:u w:val="none"/>
        </w:rPr>
        <w:t>Diabetes Self-</w:t>
      </w:r>
      <w:r w:rsidR="00CC6DB5">
        <w:rPr>
          <w:rFonts w:ascii="Tahoma" w:hAnsi="Tahoma" w:cs="Tahoma"/>
          <w:smallCaps/>
          <w:color w:val="0A3C98"/>
          <w:sz w:val="28"/>
          <w:szCs w:val="28"/>
          <w:u w:val="none"/>
        </w:rPr>
        <w:t>Management</w:t>
      </w:r>
      <w:bookmarkStart w:id="0" w:name="_GoBack"/>
      <w:bookmarkEnd w:id="0"/>
    </w:p>
    <w:p w:rsidR="00DE024B" w:rsidRDefault="00911DC9">
      <w:pPr>
        <w:pStyle w:val="Heading2"/>
        <w:shd w:val="clear" w:color="auto" w:fill="1F497D" w:themeFill="text2"/>
        <w:spacing w:before="0"/>
        <w:jc w:val="center"/>
        <w:rPr>
          <w:rFonts w:ascii="Tahoma" w:hAnsi="Tahoma" w:cs="Tahoma"/>
          <w:smallCaps/>
          <w:color w:val="FFFFFF" w:themeColor="background1"/>
          <w:sz w:val="28"/>
          <w:szCs w:val="28"/>
          <w:u w:val="none"/>
        </w:rPr>
      </w:pPr>
      <w:r w:rsidRPr="00911DC9">
        <w:rPr>
          <w:rFonts w:ascii="Tahoma" w:hAnsi="Tahoma" w:cs="Tahoma"/>
          <w:smallCaps/>
          <w:color w:val="FFFFFF" w:themeColor="background1"/>
          <w:sz w:val="28"/>
          <w:szCs w:val="28"/>
          <w:u w:val="none"/>
        </w:rPr>
        <w:t>Referral Form</w:t>
      </w:r>
    </w:p>
    <w:p w:rsidR="00DE024B" w:rsidRDefault="00911DC9">
      <w:pPr>
        <w:pBdr>
          <w:top w:val="single" w:sz="4" w:space="1" w:color="auto"/>
        </w:pBdr>
        <w:autoSpaceDE w:val="0"/>
        <w:autoSpaceDN w:val="0"/>
        <w:adjustRightInd w:val="0"/>
        <w:jc w:val="center"/>
        <w:rPr>
          <w:rFonts w:ascii="Tahoma" w:hAnsi="Tahoma" w:cs="Tahoma"/>
          <w:color w:val="7F7F7F" w:themeColor="text1" w:themeTint="80"/>
          <w:sz w:val="24"/>
          <w:lang w:val="en-GB"/>
        </w:rPr>
      </w:pPr>
      <w:r w:rsidRPr="00911DC9">
        <w:rPr>
          <w:rFonts w:ascii="Tahoma" w:hAnsi="Tahoma" w:cs="Tahoma"/>
          <w:color w:val="7F7F7F" w:themeColor="text1" w:themeTint="80"/>
          <w:sz w:val="24"/>
          <w:lang w:val="en-GB"/>
        </w:rPr>
        <w:t xml:space="preserve">Chronic Disease Prevention and </w:t>
      </w:r>
      <w:r w:rsidR="00CC6DB5">
        <w:rPr>
          <w:rFonts w:ascii="Tahoma" w:hAnsi="Tahoma" w:cs="Tahoma"/>
          <w:color w:val="7F7F7F" w:themeColor="text1" w:themeTint="80"/>
          <w:sz w:val="24"/>
          <w:lang w:val="en-GB"/>
        </w:rPr>
        <w:t>Control</w:t>
      </w:r>
      <w:r w:rsidRPr="00911DC9">
        <w:rPr>
          <w:rFonts w:ascii="Tahoma" w:hAnsi="Tahoma" w:cs="Tahoma"/>
          <w:color w:val="7F7F7F" w:themeColor="text1" w:themeTint="80"/>
          <w:sz w:val="24"/>
          <w:lang w:val="en-GB"/>
        </w:rPr>
        <w:t xml:space="preserve"> Program</w:t>
      </w:r>
    </w:p>
    <w:p w:rsidR="003B65C3" w:rsidRPr="009B5D31" w:rsidRDefault="0089130E" w:rsidP="00F31C52">
      <w:pPr>
        <w:rPr>
          <w:rFonts w:ascii="Tahoma" w:hAnsi="Tahoma" w:cs="Tahoma"/>
          <w:b/>
          <w:sz w:val="24"/>
        </w:rPr>
      </w:pPr>
      <w:r w:rsidRPr="009B5D31">
        <w:rPr>
          <w:rFonts w:ascii="Tahoma" w:hAnsi="Tahoma" w:cs="Tahoma"/>
          <w:b/>
          <w:sz w:val="24"/>
        </w:rPr>
        <w:t>Patient</w:t>
      </w:r>
      <w:r w:rsidR="003B65C3" w:rsidRPr="009B5D31">
        <w:rPr>
          <w:rFonts w:ascii="Tahoma" w:hAnsi="Tahoma" w:cs="Tahoma"/>
          <w:b/>
          <w:sz w:val="24"/>
        </w:rPr>
        <w:t xml:space="preserve"> </w:t>
      </w:r>
      <w:r w:rsidR="00282F4A" w:rsidRPr="009B5D31">
        <w:rPr>
          <w:rFonts w:ascii="Tahoma" w:hAnsi="Tahoma" w:cs="Tahoma"/>
          <w:b/>
          <w:sz w:val="24"/>
        </w:rPr>
        <w:t>Information</w:t>
      </w:r>
      <w:r w:rsidR="003B65C3" w:rsidRPr="009B5D31">
        <w:rPr>
          <w:rFonts w:ascii="Tahoma" w:hAnsi="Tahoma" w:cs="Tahoma"/>
          <w:b/>
          <w:sz w:val="24"/>
        </w:rPr>
        <w:t xml:space="preserve">: </w:t>
      </w:r>
    </w:p>
    <w:p w:rsidR="00282F4A" w:rsidRPr="009B5D31" w:rsidRDefault="00282F4A" w:rsidP="00282F4A">
      <w:pPr>
        <w:spacing w:line="360" w:lineRule="auto"/>
        <w:ind w:firstLine="450"/>
        <w:rPr>
          <w:rFonts w:ascii="Tahoma" w:hAnsi="Tahoma" w:cs="Tahoma"/>
          <w:sz w:val="24"/>
          <w:u w:val="single"/>
        </w:rPr>
      </w:pPr>
      <w:r w:rsidRPr="009B5D31">
        <w:rPr>
          <w:rFonts w:ascii="Tahoma" w:hAnsi="Tahoma" w:cs="Tahoma"/>
          <w:sz w:val="24"/>
        </w:rPr>
        <w:t>Name:</w:t>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rPr>
        <w:tab/>
        <w:t>Date:</w:t>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rPr>
        <w:t>/</w:t>
      </w:r>
      <w:r w:rsidRPr="009B5D31">
        <w:rPr>
          <w:rFonts w:ascii="Tahoma" w:hAnsi="Tahoma" w:cs="Tahoma"/>
          <w:sz w:val="24"/>
          <w:u w:val="single"/>
        </w:rPr>
        <w:tab/>
      </w:r>
      <w:r w:rsidRPr="009B5D31">
        <w:rPr>
          <w:rFonts w:ascii="Tahoma" w:hAnsi="Tahoma" w:cs="Tahoma"/>
          <w:sz w:val="24"/>
        </w:rPr>
        <w:t>/</w:t>
      </w:r>
      <w:r w:rsidRPr="009B5D31">
        <w:rPr>
          <w:rFonts w:ascii="Tahoma" w:hAnsi="Tahoma" w:cs="Tahoma"/>
          <w:sz w:val="24"/>
          <w:u w:val="single"/>
        </w:rPr>
        <w:tab/>
      </w:r>
    </w:p>
    <w:p w:rsidR="00282F4A" w:rsidRPr="009B5D31" w:rsidRDefault="00282F4A" w:rsidP="00282F4A">
      <w:pPr>
        <w:spacing w:line="360" w:lineRule="auto"/>
        <w:ind w:firstLine="450"/>
        <w:rPr>
          <w:rFonts w:ascii="Tahoma" w:hAnsi="Tahoma" w:cs="Tahoma"/>
          <w:sz w:val="24"/>
          <w:u w:val="single"/>
        </w:rPr>
      </w:pPr>
      <w:r w:rsidRPr="009B5D31">
        <w:rPr>
          <w:rFonts w:ascii="Tahoma" w:hAnsi="Tahoma" w:cs="Tahoma"/>
          <w:sz w:val="24"/>
        </w:rPr>
        <w:t>Address:</w:t>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p>
    <w:p w:rsidR="00282F4A" w:rsidRPr="009B5D31" w:rsidRDefault="00282F4A" w:rsidP="00282F4A">
      <w:pPr>
        <w:spacing w:line="360" w:lineRule="auto"/>
        <w:ind w:firstLine="450"/>
        <w:rPr>
          <w:rFonts w:ascii="Tahoma" w:hAnsi="Tahoma" w:cs="Tahoma"/>
          <w:sz w:val="24"/>
          <w:u w:val="single"/>
        </w:rPr>
      </w:pPr>
      <w:r w:rsidRPr="009B5D31">
        <w:rPr>
          <w:rFonts w:ascii="Tahoma" w:hAnsi="Tahoma" w:cs="Tahoma"/>
          <w:sz w:val="24"/>
        </w:rPr>
        <w:t>Phone:</w:t>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rPr>
        <w:tab/>
        <w:t>Language(s):</w:t>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p>
    <w:p w:rsidR="0003491B" w:rsidRDefault="00911DC9" w:rsidP="005F01A6">
      <w:pPr>
        <w:spacing w:line="360" w:lineRule="auto"/>
        <w:rPr>
          <w:rFonts w:ascii="Tahoma" w:hAnsi="Tahoma" w:cs="Tahoma"/>
          <w:sz w:val="24"/>
        </w:rPr>
      </w:pPr>
      <w:r w:rsidRPr="0082386F">
        <w:rPr>
          <w:rFonts w:ascii="Tahoma" w:hAnsi="Tahoma" w:cs="Tahoma"/>
          <w:smallCaps/>
          <w:sz w:val="24"/>
        </w:rPr>
        <w:t>Diagnosis:</w:t>
      </w:r>
      <w:r w:rsidRPr="00911DC9">
        <w:rPr>
          <w:rFonts w:ascii="Tahoma" w:hAnsi="Tahoma" w:cs="Tahoma"/>
          <w:sz w:val="24"/>
        </w:rPr>
        <w:t xml:space="preserve"> </w:t>
      </w:r>
      <w:r w:rsidR="0082386F">
        <w:rPr>
          <w:rFonts w:ascii="Tahoma" w:hAnsi="Tahoma" w:cs="Tahoma"/>
          <w:sz w:val="24"/>
        </w:rPr>
        <w:tab/>
      </w:r>
      <w:r w:rsidR="00C26AD1">
        <w:rPr>
          <w:rFonts w:ascii="Tahoma" w:hAnsi="Tahoma" w:cs="Tahoma"/>
          <w:sz w:val="24"/>
        </w:rPr>
        <w:t>Type 2</w:t>
      </w:r>
      <w:r w:rsidR="00C26AD1" w:rsidRPr="00911DC9">
        <w:rPr>
          <w:rFonts w:ascii="Tahoma" w:hAnsi="Tahoma" w:cs="Tahoma"/>
          <w:sz w:val="24"/>
        </w:rPr>
        <w:t xml:space="preserve"> </w:t>
      </w:r>
      <w:r w:rsidRPr="00911DC9">
        <w:rPr>
          <w:rFonts w:ascii="Tahoma" w:hAnsi="Tahoma" w:cs="Tahoma"/>
          <w:sz w:val="24"/>
        </w:rPr>
        <w:t>Diabetes</w:t>
      </w:r>
    </w:p>
    <w:p w:rsidR="0082386F" w:rsidRDefault="0082386F" w:rsidP="005F01A6">
      <w:pPr>
        <w:rPr>
          <w:rFonts w:ascii="Tahoma" w:hAnsi="Tahoma" w:cs="Tahoma"/>
          <w:smallCaps/>
        </w:rPr>
      </w:pPr>
      <w:r>
        <w:rPr>
          <w:rFonts w:ascii="Tahoma" w:hAnsi="Tahoma" w:cs="Tahoma"/>
          <w:sz w:val="24"/>
        </w:rPr>
        <w:sym w:font="Wingdings" w:char="F0FE"/>
      </w:r>
      <w:r w:rsidR="0003491B">
        <w:rPr>
          <w:rFonts w:ascii="Tahoma" w:hAnsi="Tahoma" w:cs="Tahoma"/>
          <w:sz w:val="24"/>
        </w:rPr>
        <w:t xml:space="preserve"> </w:t>
      </w:r>
      <w:r w:rsidR="00C26AD1" w:rsidRPr="0082386F">
        <w:rPr>
          <w:rFonts w:ascii="Tahoma" w:hAnsi="Tahoma" w:cs="Tahoma"/>
          <w:smallCaps/>
          <w:sz w:val="24"/>
        </w:rPr>
        <w:t>Accompanying</w:t>
      </w:r>
      <w:r>
        <w:rPr>
          <w:rFonts w:ascii="Tahoma" w:hAnsi="Tahoma" w:cs="Tahoma"/>
          <w:smallCaps/>
          <w:sz w:val="24"/>
        </w:rPr>
        <w:t xml:space="preserve"> Diagnosis:</w:t>
      </w:r>
    </w:p>
    <w:p w:rsidR="001F3D19" w:rsidRPr="005F01A6" w:rsidRDefault="0082386F" w:rsidP="005F01A6">
      <w:pPr>
        <w:rPr>
          <w:rFonts w:ascii="Tahoma" w:hAnsi="Tahoma" w:cs="Tahoma"/>
          <w:u w:val="single"/>
        </w:rPr>
      </w:pPr>
      <w:r w:rsidRPr="005F01A6">
        <w:rPr>
          <w:rFonts w:ascii="Tahoma" w:hAnsi="Tahoma" w:cs="Tahoma"/>
        </w:rPr>
        <w:tab/>
      </w:r>
      <w:r w:rsidRPr="005F01A6">
        <w:rPr>
          <w:rFonts w:ascii="Tahoma" w:hAnsi="Tahoma" w:cs="Tahoma"/>
        </w:rPr>
        <w:tab/>
      </w:r>
      <w:r w:rsidR="00F31C52" w:rsidRPr="005F01A6">
        <w:rPr>
          <w:rFonts w:ascii="Tahoma" w:hAnsi="Tahoma" w:cs="Tahoma"/>
        </w:rPr>
        <w:sym w:font="Wingdings" w:char="F071"/>
      </w:r>
      <w:r w:rsidR="00911DC9" w:rsidRPr="005F01A6">
        <w:rPr>
          <w:rFonts w:ascii="Tahoma" w:hAnsi="Tahoma" w:cs="Tahoma"/>
        </w:rPr>
        <w:t xml:space="preserve"> H</w:t>
      </w:r>
      <w:r w:rsidR="00CC6DB5" w:rsidRPr="005F01A6">
        <w:rPr>
          <w:rFonts w:ascii="Tahoma" w:hAnsi="Tahoma" w:cs="Tahoma"/>
        </w:rPr>
        <w:t>igh Cholesterol</w:t>
      </w:r>
      <w:r w:rsidR="00911DC9" w:rsidRPr="005F01A6">
        <w:rPr>
          <w:rFonts w:ascii="Tahoma" w:hAnsi="Tahoma" w:cs="Tahoma"/>
          <w:u w:val="single"/>
        </w:rPr>
        <w:tab/>
      </w:r>
      <w:r w:rsidR="0003491B" w:rsidRPr="005F01A6">
        <w:rPr>
          <w:rFonts w:ascii="Tahoma" w:hAnsi="Tahoma" w:cs="Tahoma"/>
          <w:u w:val="single"/>
        </w:rPr>
        <w:tab/>
      </w:r>
      <w:r w:rsidR="00911DC9" w:rsidRPr="005F01A6">
        <w:rPr>
          <w:rFonts w:ascii="Tahoma" w:hAnsi="Tahoma" w:cs="Tahoma"/>
          <w:u w:val="single"/>
        </w:rPr>
        <w:t xml:space="preserve"> </w:t>
      </w:r>
      <w:r w:rsidR="00911DC9" w:rsidRPr="005F01A6">
        <w:rPr>
          <w:rFonts w:ascii="Tahoma" w:hAnsi="Tahoma" w:cs="Tahoma"/>
        </w:rPr>
        <w:t xml:space="preserve">  </w:t>
      </w:r>
      <w:r w:rsidRPr="005F01A6">
        <w:rPr>
          <w:rFonts w:ascii="Tahoma" w:hAnsi="Tahoma" w:cs="Tahoma"/>
        </w:rPr>
        <w:tab/>
      </w:r>
      <w:r w:rsidR="00A74E66" w:rsidRPr="005F01A6">
        <w:rPr>
          <w:rFonts w:ascii="Tahoma" w:hAnsi="Tahoma" w:cs="Tahoma"/>
        </w:rPr>
        <w:sym w:font="Wingdings" w:char="F071"/>
      </w:r>
      <w:r w:rsidR="00911DC9" w:rsidRPr="005F01A6">
        <w:rPr>
          <w:rFonts w:ascii="Tahoma" w:hAnsi="Tahoma" w:cs="Tahoma"/>
        </w:rPr>
        <w:t xml:space="preserve"> </w:t>
      </w:r>
      <w:r w:rsidR="0003491B" w:rsidRPr="005F01A6">
        <w:rPr>
          <w:rFonts w:ascii="Tahoma" w:hAnsi="Tahoma" w:cs="Tahoma"/>
        </w:rPr>
        <w:t>Hypertension</w:t>
      </w:r>
      <w:r w:rsidR="00CC6DB5" w:rsidRPr="005F01A6">
        <w:rPr>
          <w:rFonts w:ascii="Tahoma" w:hAnsi="Tahoma" w:cs="Tahoma"/>
        </w:rPr>
        <w:t>:</w:t>
      </w:r>
      <w:r w:rsidR="00911DC9" w:rsidRPr="005F01A6">
        <w:rPr>
          <w:rFonts w:ascii="Tahoma" w:hAnsi="Tahoma" w:cs="Tahoma"/>
          <w:u w:val="single"/>
        </w:rPr>
        <w:tab/>
      </w:r>
      <w:r w:rsidR="00C26AD1" w:rsidRPr="005F01A6">
        <w:rPr>
          <w:rFonts w:ascii="Tahoma" w:hAnsi="Tahoma" w:cs="Tahoma"/>
          <w:u w:val="single"/>
        </w:rPr>
        <w:tab/>
      </w:r>
      <w:r w:rsidR="00911DC9" w:rsidRPr="005F01A6">
        <w:rPr>
          <w:rFonts w:ascii="Tahoma" w:hAnsi="Tahoma" w:cs="Tahoma"/>
          <w:u w:val="single"/>
        </w:rPr>
        <w:t xml:space="preserve"> </w:t>
      </w:r>
      <w:r w:rsidRPr="005F01A6">
        <w:rPr>
          <w:rFonts w:ascii="Tahoma" w:hAnsi="Tahoma" w:cs="Tahoma"/>
        </w:rPr>
        <w:tab/>
      </w:r>
      <w:r w:rsidR="0003491B" w:rsidRPr="005F01A6">
        <w:rPr>
          <w:rFonts w:ascii="Tahoma" w:hAnsi="Tahoma" w:cs="Tahoma"/>
        </w:rPr>
        <w:sym w:font="Wingdings" w:char="F071"/>
      </w:r>
      <w:r w:rsidR="0003491B" w:rsidRPr="005F01A6">
        <w:rPr>
          <w:rFonts w:ascii="Tahoma" w:hAnsi="Tahoma" w:cs="Tahoma"/>
        </w:rPr>
        <w:t xml:space="preserve"> Other:</w:t>
      </w:r>
      <w:r w:rsidR="0003491B" w:rsidRPr="005F01A6">
        <w:rPr>
          <w:rFonts w:ascii="Tahoma" w:hAnsi="Tahoma" w:cs="Tahoma"/>
          <w:u w:val="single"/>
        </w:rPr>
        <w:tab/>
      </w:r>
      <w:r w:rsidR="0003491B" w:rsidRPr="005F01A6">
        <w:rPr>
          <w:rFonts w:ascii="Tahoma" w:hAnsi="Tahoma" w:cs="Tahoma"/>
          <w:u w:val="single"/>
        </w:rPr>
        <w:tab/>
      </w:r>
    </w:p>
    <w:p w:rsidR="00F31C52" w:rsidRPr="009B5D31" w:rsidRDefault="00911DC9" w:rsidP="00C26AD1">
      <w:pPr>
        <w:ind w:firstLine="450"/>
        <w:rPr>
          <w:rFonts w:ascii="Tahoma" w:hAnsi="Tahoma" w:cs="Tahoma"/>
          <w:i/>
          <w:sz w:val="16"/>
          <w:szCs w:val="16"/>
        </w:rPr>
      </w:pPr>
      <w:r w:rsidRPr="00911DC9">
        <w:rPr>
          <w:rFonts w:ascii="Tahoma" w:hAnsi="Tahoma" w:cs="Tahoma"/>
          <w:i/>
          <w:sz w:val="16"/>
          <w:szCs w:val="16"/>
        </w:rPr>
        <w:t xml:space="preserve">                          </w:t>
      </w:r>
      <w:r w:rsidR="00C26AD1">
        <w:rPr>
          <w:rFonts w:ascii="Tahoma" w:hAnsi="Tahoma" w:cs="Tahoma"/>
          <w:i/>
          <w:sz w:val="16"/>
          <w:szCs w:val="16"/>
        </w:rPr>
        <w:t xml:space="preserve"> </w:t>
      </w:r>
      <w:r w:rsidR="00C26AD1">
        <w:rPr>
          <w:rFonts w:ascii="Tahoma" w:hAnsi="Tahoma" w:cs="Tahoma"/>
          <w:i/>
          <w:sz w:val="16"/>
          <w:szCs w:val="16"/>
        </w:rPr>
        <w:tab/>
      </w:r>
      <w:r w:rsidR="00F31C52" w:rsidRPr="009B5D31">
        <w:rPr>
          <w:rFonts w:ascii="Tahoma" w:hAnsi="Tahoma" w:cs="Tahoma"/>
          <w:i/>
          <w:sz w:val="16"/>
          <w:szCs w:val="16"/>
        </w:rPr>
        <w:t xml:space="preserve"> </w:t>
      </w:r>
      <w:r w:rsidR="00282F4A" w:rsidRPr="009B5D31">
        <w:rPr>
          <w:rFonts w:ascii="Tahoma" w:hAnsi="Tahoma" w:cs="Tahoma"/>
          <w:i/>
          <w:sz w:val="16"/>
          <w:szCs w:val="16"/>
        </w:rPr>
        <w:t xml:space="preserve">     </w:t>
      </w:r>
      <w:r w:rsidR="0082386F">
        <w:rPr>
          <w:rFonts w:ascii="Tahoma" w:hAnsi="Tahoma" w:cs="Tahoma"/>
          <w:i/>
          <w:sz w:val="16"/>
          <w:szCs w:val="16"/>
        </w:rPr>
        <w:tab/>
      </w:r>
      <w:r w:rsidR="001F3D19" w:rsidRPr="009B5D31">
        <w:rPr>
          <w:rFonts w:ascii="Tahoma" w:hAnsi="Tahoma" w:cs="Tahoma"/>
          <w:i/>
          <w:sz w:val="16"/>
          <w:szCs w:val="16"/>
        </w:rPr>
        <w:tab/>
      </w:r>
      <w:r w:rsidR="0089130E" w:rsidRPr="009B5D31">
        <w:rPr>
          <w:rFonts w:ascii="Tahoma" w:hAnsi="Tahoma" w:cs="Tahoma"/>
          <w:i/>
          <w:sz w:val="16"/>
          <w:szCs w:val="16"/>
        </w:rPr>
        <w:t>(</w:t>
      </w:r>
      <w:proofErr w:type="gramStart"/>
      <w:r w:rsidR="0089130E" w:rsidRPr="009B5D31">
        <w:rPr>
          <w:rFonts w:ascii="Tahoma" w:hAnsi="Tahoma" w:cs="Tahoma"/>
          <w:i/>
          <w:sz w:val="16"/>
          <w:szCs w:val="16"/>
        </w:rPr>
        <w:t>date</w:t>
      </w:r>
      <w:proofErr w:type="gramEnd"/>
      <w:r w:rsidR="0089130E" w:rsidRPr="009B5D31">
        <w:rPr>
          <w:rFonts w:ascii="Tahoma" w:hAnsi="Tahoma" w:cs="Tahoma"/>
          <w:i/>
          <w:sz w:val="16"/>
          <w:szCs w:val="16"/>
        </w:rPr>
        <w:t>)</w:t>
      </w:r>
      <w:r w:rsidR="00F31C52" w:rsidRPr="009B5D31">
        <w:rPr>
          <w:rFonts w:ascii="Tahoma" w:hAnsi="Tahoma" w:cs="Tahoma"/>
          <w:i/>
          <w:sz w:val="16"/>
          <w:szCs w:val="16"/>
        </w:rPr>
        <w:t xml:space="preserve"> </w:t>
      </w:r>
      <w:r w:rsidR="00F31C52" w:rsidRPr="009B5D31">
        <w:rPr>
          <w:rFonts w:ascii="Tahoma" w:hAnsi="Tahoma" w:cs="Tahoma"/>
          <w:i/>
          <w:sz w:val="16"/>
          <w:szCs w:val="16"/>
        </w:rPr>
        <w:tab/>
      </w:r>
      <w:r w:rsidR="00F31C52" w:rsidRPr="009B5D31">
        <w:rPr>
          <w:rFonts w:ascii="Tahoma" w:hAnsi="Tahoma" w:cs="Tahoma"/>
          <w:i/>
          <w:sz w:val="16"/>
          <w:szCs w:val="16"/>
        </w:rPr>
        <w:tab/>
      </w:r>
      <w:r w:rsidR="00F31C52" w:rsidRPr="009B5D31">
        <w:rPr>
          <w:rFonts w:ascii="Tahoma" w:hAnsi="Tahoma" w:cs="Tahoma"/>
          <w:i/>
          <w:sz w:val="16"/>
          <w:szCs w:val="16"/>
        </w:rPr>
        <w:tab/>
      </w:r>
      <w:r w:rsidR="0082386F">
        <w:rPr>
          <w:rFonts w:ascii="Tahoma" w:hAnsi="Tahoma" w:cs="Tahoma"/>
          <w:i/>
          <w:sz w:val="16"/>
          <w:szCs w:val="16"/>
        </w:rPr>
        <w:tab/>
      </w:r>
      <w:r w:rsidR="0082386F">
        <w:rPr>
          <w:rFonts w:ascii="Tahoma" w:hAnsi="Tahoma" w:cs="Tahoma"/>
          <w:i/>
          <w:sz w:val="16"/>
          <w:szCs w:val="16"/>
        </w:rPr>
        <w:tab/>
      </w:r>
      <w:r w:rsidR="00C0102E" w:rsidRPr="009B5D31">
        <w:rPr>
          <w:rFonts w:ascii="Tahoma" w:hAnsi="Tahoma" w:cs="Tahoma"/>
          <w:i/>
          <w:sz w:val="16"/>
          <w:szCs w:val="16"/>
        </w:rPr>
        <w:t>(</w:t>
      </w:r>
      <w:proofErr w:type="gramStart"/>
      <w:r w:rsidR="00C0102E" w:rsidRPr="009B5D31">
        <w:rPr>
          <w:rFonts w:ascii="Tahoma" w:hAnsi="Tahoma" w:cs="Tahoma"/>
          <w:i/>
          <w:sz w:val="16"/>
          <w:szCs w:val="16"/>
        </w:rPr>
        <w:t>date</w:t>
      </w:r>
      <w:proofErr w:type="gramEnd"/>
      <w:r w:rsidR="00C0102E" w:rsidRPr="009B5D31">
        <w:rPr>
          <w:rFonts w:ascii="Tahoma" w:hAnsi="Tahoma" w:cs="Tahoma"/>
          <w:i/>
          <w:sz w:val="16"/>
          <w:szCs w:val="16"/>
        </w:rPr>
        <w:t xml:space="preserve">) </w:t>
      </w:r>
      <w:r w:rsidR="00C0102E" w:rsidRPr="009B5D31">
        <w:rPr>
          <w:rFonts w:ascii="Tahoma" w:hAnsi="Tahoma" w:cs="Tahoma"/>
          <w:i/>
          <w:sz w:val="16"/>
          <w:szCs w:val="16"/>
        </w:rPr>
        <w:tab/>
      </w:r>
      <w:r w:rsidR="0082386F">
        <w:rPr>
          <w:rFonts w:ascii="Tahoma" w:hAnsi="Tahoma" w:cs="Tahoma"/>
          <w:i/>
          <w:sz w:val="16"/>
          <w:szCs w:val="16"/>
        </w:rPr>
        <w:tab/>
      </w:r>
      <w:r w:rsidR="0082386F">
        <w:rPr>
          <w:rFonts w:ascii="Tahoma" w:hAnsi="Tahoma" w:cs="Tahoma"/>
          <w:i/>
          <w:sz w:val="16"/>
          <w:szCs w:val="16"/>
        </w:rPr>
        <w:tab/>
        <w:t xml:space="preserve">           </w:t>
      </w:r>
      <w:r w:rsidR="0082386F" w:rsidRPr="009B5D31">
        <w:rPr>
          <w:rFonts w:ascii="Tahoma" w:hAnsi="Tahoma" w:cs="Tahoma"/>
          <w:i/>
          <w:sz w:val="16"/>
          <w:szCs w:val="16"/>
        </w:rPr>
        <w:t>(</w:t>
      </w:r>
      <w:proofErr w:type="gramStart"/>
      <w:r w:rsidR="0082386F" w:rsidRPr="009B5D31">
        <w:rPr>
          <w:rFonts w:ascii="Tahoma" w:hAnsi="Tahoma" w:cs="Tahoma"/>
          <w:i/>
          <w:sz w:val="16"/>
          <w:szCs w:val="16"/>
        </w:rPr>
        <w:t>date</w:t>
      </w:r>
      <w:proofErr w:type="gramEnd"/>
      <w:r w:rsidR="0082386F" w:rsidRPr="009B5D31">
        <w:rPr>
          <w:rFonts w:ascii="Tahoma" w:hAnsi="Tahoma" w:cs="Tahoma"/>
          <w:i/>
          <w:sz w:val="16"/>
          <w:szCs w:val="16"/>
        </w:rPr>
        <w:t>)</w:t>
      </w:r>
    </w:p>
    <w:p w:rsidR="0082386F" w:rsidRDefault="0082386F" w:rsidP="00C26AD1">
      <w:pPr>
        <w:rPr>
          <w:rFonts w:ascii="Tahoma" w:hAnsi="Tahoma" w:cs="Tahoma"/>
          <w:b/>
          <w:sz w:val="24"/>
        </w:rPr>
      </w:pPr>
    </w:p>
    <w:p w:rsidR="00BA6805" w:rsidRPr="009B5D31" w:rsidRDefault="00686A9A" w:rsidP="00C26AD1">
      <w:pPr>
        <w:rPr>
          <w:rFonts w:ascii="Tahoma" w:hAnsi="Tahoma" w:cs="Tahoma"/>
          <w:sz w:val="24"/>
          <w:u w:val="single"/>
        </w:rPr>
      </w:pPr>
      <w:r w:rsidRPr="009B5D31">
        <w:rPr>
          <w:rFonts w:ascii="Tahoma" w:hAnsi="Tahoma" w:cs="Tahoma"/>
          <w:b/>
          <w:sz w:val="24"/>
        </w:rPr>
        <w:t xml:space="preserve">Referring </w:t>
      </w:r>
      <w:r w:rsidR="00A74E66" w:rsidRPr="009B5D31">
        <w:rPr>
          <w:rFonts w:ascii="Tahoma" w:hAnsi="Tahoma" w:cs="Tahoma"/>
          <w:b/>
          <w:sz w:val="24"/>
        </w:rPr>
        <w:t>Party</w:t>
      </w:r>
      <w:r w:rsidRPr="009B5D31">
        <w:rPr>
          <w:rFonts w:ascii="Tahoma" w:hAnsi="Tahoma" w:cs="Tahoma"/>
          <w:b/>
          <w:sz w:val="24"/>
        </w:rPr>
        <w:t>:</w:t>
      </w:r>
      <w:r w:rsidRPr="009B5D31">
        <w:rPr>
          <w:rFonts w:ascii="Tahoma" w:hAnsi="Tahoma" w:cs="Tahoma"/>
          <w:sz w:val="24"/>
        </w:rPr>
        <w:t xml:space="preserve"> </w:t>
      </w:r>
      <w:r w:rsidR="00BA6805" w:rsidRPr="009B5D31">
        <w:rPr>
          <w:rFonts w:ascii="Tahoma" w:hAnsi="Tahoma" w:cs="Tahoma"/>
          <w:sz w:val="24"/>
        </w:rPr>
        <w:t xml:space="preserve"> </w:t>
      </w:r>
      <w:r w:rsidR="001B48A0" w:rsidRPr="009B5D31">
        <w:rPr>
          <w:rFonts w:ascii="Tahoma" w:hAnsi="Tahoma" w:cs="Tahoma"/>
          <w:sz w:val="24"/>
        </w:rPr>
        <w:t xml:space="preserve"> </w:t>
      </w:r>
      <w:r w:rsidR="001B48A0" w:rsidRPr="009B5D31">
        <w:rPr>
          <w:rFonts w:ascii="Tahoma" w:hAnsi="Tahoma" w:cs="Tahoma"/>
          <w:sz w:val="24"/>
          <w:u w:val="single"/>
        </w:rPr>
        <w:tab/>
      </w:r>
      <w:r w:rsidR="001B48A0" w:rsidRPr="009B5D31">
        <w:rPr>
          <w:rFonts w:ascii="Tahoma" w:hAnsi="Tahoma" w:cs="Tahoma"/>
          <w:sz w:val="24"/>
          <w:u w:val="single"/>
        </w:rPr>
        <w:tab/>
      </w:r>
      <w:r w:rsidR="00BA6805" w:rsidRPr="009B5D31">
        <w:rPr>
          <w:rFonts w:ascii="Tahoma" w:hAnsi="Tahoma" w:cs="Tahoma"/>
          <w:sz w:val="24"/>
          <w:u w:val="single"/>
        </w:rPr>
        <w:tab/>
      </w:r>
      <w:r w:rsidR="00BA6805" w:rsidRPr="009B5D31">
        <w:rPr>
          <w:rFonts w:ascii="Tahoma" w:hAnsi="Tahoma" w:cs="Tahoma"/>
          <w:sz w:val="24"/>
          <w:u w:val="single"/>
        </w:rPr>
        <w:tab/>
      </w:r>
      <w:r w:rsidR="00BA6805" w:rsidRPr="009B5D31">
        <w:rPr>
          <w:rFonts w:ascii="Tahoma" w:hAnsi="Tahoma" w:cs="Tahoma"/>
          <w:sz w:val="24"/>
          <w:u w:val="single"/>
        </w:rPr>
        <w:tab/>
      </w:r>
      <w:r w:rsidR="00BA6805" w:rsidRPr="009B5D31">
        <w:rPr>
          <w:rFonts w:ascii="Tahoma" w:hAnsi="Tahoma" w:cs="Tahoma"/>
          <w:sz w:val="24"/>
          <w:u w:val="single"/>
        </w:rPr>
        <w:tab/>
      </w:r>
      <w:r w:rsidR="00BA6805" w:rsidRPr="009B5D31">
        <w:rPr>
          <w:rFonts w:ascii="Tahoma" w:hAnsi="Tahoma" w:cs="Tahoma"/>
          <w:sz w:val="24"/>
          <w:u w:val="single"/>
        </w:rPr>
        <w:tab/>
      </w:r>
      <w:r w:rsidR="00BA6805" w:rsidRPr="009B5D31">
        <w:rPr>
          <w:rFonts w:ascii="Tahoma" w:hAnsi="Tahoma" w:cs="Tahoma"/>
          <w:sz w:val="24"/>
        </w:rPr>
        <w:tab/>
      </w:r>
      <w:r w:rsidR="009B5D31">
        <w:rPr>
          <w:rFonts w:ascii="Tahoma" w:hAnsi="Tahoma" w:cs="Tahoma"/>
          <w:sz w:val="24"/>
          <w:u w:val="single"/>
        </w:rPr>
        <w:tab/>
      </w:r>
      <w:r w:rsidR="009B5D31">
        <w:rPr>
          <w:rFonts w:ascii="Tahoma" w:hAnsi="Tahoma" w:cs="Tahoma"/>
          <w:sz w:val="24"/>
          <w:u w:val="single"/>
        </w:rPr>
        <w:tab/>
      </w:r>
      <w:r w:rsidR="009B5D31">
        <w:rPr>
          <w:rFonts w:ascii="Tahoma" w:hAnsi="Tahoma" w:cs="Tahoma"/>
          <w:sz w:val="24"/>
          <w:u w:val="single"/>
        </w:rPr>
        <w:tab/>
      </w:r>
    </w:p>
    <w:p w:rsidR="00BA6805" w:rsidRPr="009B5D31" w:rsidRDefault="001B48A0" w:rsidP="001B48A0">
      <w:pPr>
        <w:ind w:left="2160"/>
        <w:rPr>
          <w:rFonts w:ascii="Tahoma" w:hAnsi="Tahoma" w:cs="Tahoma"/>
          <w:sz w:val="16"/>
          <w:szCs w:val="16"/>
        </w:rPr>
      </w:pPr>
      <w:r w:rsidRPr="009B5D31">
        <w:rPr>
          <w:rFonts w:ascii="Tahoma" w:hAnsi="Tahoma" w:cs="Tahoma"/>
          <w:i/>
          <w:sz w:val="16"/>
          <w:szCs w:val="16"/>
        </w:rPr>
        <w:tab/>
      </w:r>
      <w:r w:rsidR="00BA6805" w:rsidRPr="009B5D31">
        <w:rPr>
          <w:rFonts w:ascii="Tahoma" w:hAnsi="Tahoma" w:cs="Tahoma"/>
          <w:i/>
          <w:sz w:val="16"/>
          <w:szCs w:val="16"/>
        </w:rPr>
        <w:tab/>
      </w:r>
      <w:r w:rsidR="00BA6805" w:rsidRPr="009B5D31">
        <w:rPr>
          <w:rFonts w:ascii="Tahoma" w:hAnsi="Tahoma" w:cs="Tahoma"/>
          <w:i/>
          <w:sz w:val="16"/>
          <w:szCs w:val="16"/>
        </w:rPr>
        <w:tab/>
      </w:r>
      <w:r w:rsidR="00BA6805" w:rsidRPr="009B5D31">
        <w:rPr>
          <w:rFonts w:ascii="Tahoma" w:hAnsi="Tahoma" w:cs="Tahoma"/>
          <w:i/>
          <w:sz w:val="16"/>
          <w:szCs w:val="16"/>
        </w:rPr>
        <w:tab/>
      </w:r>
      <w:r w:rsidR="00BA6805" w:rsidRPr="009B5D31">
        <w:rPr>
          <w:rFonts w:ascii="Tahoma" w:hAnsi="Tahoma" w:cs="Tahoma"/>
          <w:i/>
          <w:sz w:val="16"/>
          <w:szCs w:val="16"/>
        </w:rPr>
        <w:tab/>
      </w:r>
      <w:r w:rsidRPr="009B5D31">
        <w:rPr>
          <w:rFonts w:ascii="Tahoma" w:hAnsi="Tahoma" w:cs="Tahoma"/>
          <w:i/>
          <w:sz w:val="16"/>
          <w:szCs w:val="16"/>
        </w:rPr>
        <w:tab/>
      </w:r>
      <w:r w:rsidRPr="009B5D31">
        <w:rPr>
          <w:rFonts w:ascii="Tahoma" w:hAnsi="Tahoma" w:cs="Tahoma"/>
          <w:i/>
          <w:sz w:val="16"/>
          <w:szCs w:val="16"/>
        </w:rPr>
        <w:tab/>
      </w:r>
      <w:r w:rsidR="009B5D31">
        <w:rPr>
          <w:rFonts w:ascii="Tahoma" w:hAnsi="Tahoma" w:cs="Tahoma"/>
          <w:i/>
          <w:sz w:val="16"/>
          <w:szCs w:val="16"/>
        </w:rPr>
        <w:tab/>
      </w:r>
      <w:proofErr w:type="gramStart"/>
      <w:r w:rsidR="00BA6805" w:rsidRPr="009B5D31">
        <w:rPr>
          <w:rFonts w:ascii="Tahoma" w:hAnsi="Tahoma" w:cs="Tahoma"/>
          <w:i/>
          <w:sz w:val="16"/>
          <w:szCs w:val="16"/>
        </w:rPr>
        <w:t>tel</w:t>
      </w:r>
      <w:proofErr w:type="gramEnd"/>
      <w:r w:rsidR="00BA6805" w:rsidRPr="009B5D31">
        <w:rPr>
          <w:rFonts w:ascii="Tahoma" w:hAnsi="Tahoma" w:cs="Tahoma"/>
          <w:i/>
          <w:sz w:val="16"/>
          <w:szCs w:val="16"/>
        </w:rPr>
        <w:t>. #</w:t>
      </w:r>
    </w:p>
    <w:p w:rsidR="00686A9A" w:rsidRDefault="00673CD7" w:rsidP="009B5D31">
      <w:pPr>
        <w:spacing w:before="240" w:line="360" w:lineRule="auto"/>
        <w:rPr>
          <w:rFonts w:ascii="Tahoma" w:hAnsi="Tahoma" w:cs="Tahoma"/>
          <w:sz w:val="24"/>
          <w:u w:val="single"/>
        </w:rPr>
      </w:pPr>
      <w:r w:rsidRPr="009B5D31">
        <w:rPr>
          <w:rFonts w:ascii="Tahoma" w:hAnsi="Tahoma" w:cs="Tahoma"/>
          <w:b/>
          <w:sz w:val="24"/>
        </w:rPr>
        <w:t xml:space="preserve">Recommendations for </w:t>
      </w:r>
      <w:r w:rsidR="00F31C52" w:rsidRPr="009B5D31">
        <w:rPr>
          <w:rFonts w:ascii="Tahoma" w:hAnsi="Tahoma" w:cs="Tahoma"/>
          <w:b/>
          <w:sz w:val="24"/>
        </w:rPr>
        <w:t xml:space="preserve">the </w:t>
      </w:r>
      <w:r w:rsidRPr="009B5D31">
        <w:rPr>
          <w:rFonts w:ascii="Tahoma" w:hAnsi="Tahoma" w:cs="Tahoma"/>
          <w:b/>
          <w:sz w:val="24"/>
        </w:rPr>
        <w:t>case manager</w:t>
      </w:r>
      <w:r w:rsidR="003B65C3" w:rsidRPr="009B5D31">
        <w:rPr>
          <w:rFonts w:ascii="Tahoma" w:hAnsi="Tahoma" w:cs="Tahoma"/>
          <w:sz w:val="24"/>
        </w:rPr>
        <w:t xml:space="preserve">: </w:t>
      </w:r>
      <w:r w:rsidR="003B65C3" w:rsidRPr="009B5D31">
        <w:rPr>
          <w:rFonts w:ascii="Tahoma" w:hAnsi="Tahoma" w:cs="Tahoma"/>
          <w:sz w:val="24"/>
          <w:u w:val="single"/>
        </w:rPr>
        <w:tab/>
      </w:r>
      <w:r w:rsidR="003B65C3" w:rsidRPr="009B5D31">
        <w:rPr>
          <w:rFonts w:ascii="Tahoma" w:hAnsi="Tahoma" w:cs="Tahoma"/>
          <w:sz w:val="24"/>
          <w:u w:val="single"/>
        </w:rPr>
        <w:tab/>
      </w:r>
      <w:r w:rsidR="003B65C3" w:rsidRPr="009B5D31">
        <w:rPr>
          <w:rFonts w:ascii="Tahoma" w:hAnsi="Tahoma" w:cs="Tahoma"/>
          <w:sz w:val="24"/>
          <w:u w:val="single"/>
        </w:rPr>
        <w:tab/>
      </w:r>
      <w:r w:rsidR="009B5D31">
        <w:rPr>
          <w:rFonts w:ascii="Tahoma" w:hAnsi="Tahoma" w:cs="Tahoma"/>
          <w:sz w:val="24"/>
          <w:u w:val="single"/>
        </w:rPr>
        <w:tab/>
      </w:r>
      <w:r w:rsidR="009B5D31">
        <w:rPr>
          <w:rFonts w:ascii="Tahoma" w:hAnsi="Tahoma" w:cs="Tahoma"/>
          <w:sz w:val="24"/>
          <w:u w:val="single"/>
        </w:rPr>
        <w:tab/>
      </w:r>
      <w:r w:rsidR="009B5D31">
        <w:rPr>
          <w:rFonts w:ascii="Tahoma" w:hAnsi="Tahoma" w:cs="Tahoma"/>
          <w:sz w:val="24"/>
          <w:u w:val="single"/>
        </w:rPr>
        <w:tab/>
      </w:r>
      <w:r w:rsidR="009B5D31">
        <w:rPr>
          <w:rFonts w:ascii="Tahoma" w:hAnsi="Tahoma" w:cs="Tahoma"/>
          <w:sz w:val="24"/>
          <w:u w:val="single"/>
        </w:rPr>
        <w:tab/>
      </w:r>
      <w:r w:rsid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Pr="009B5D31">
        <w:rPr>
          <w:rFonts w:ascii="Tahoma" w:hAnsi="Tahoma" w:cs="Tahoma"/>
          <w:sz w:val="24"/>
          <w:u w:val="single"/>
        </w:rPr>
        <w:tab/>
      </w:r>
      <w:r w:rsidR="00686A9A" w:rsidRPr="009B5D31">
        <w:rPr>
          <w:rFonts w:ascii="Tahoma" w:hAnsi="Tahoma" w:cs="Tahoma"/>
          <w:sz w:val="24"/>
          <w:u w:val="single"/>
        </w:rPr>
        <w:tab/>
      </w:r>
      <w:r w:rsidR="00686A9A" w:rsidRPr="009B5D31">
        <w:rPr>
          <w:rFonts w:ascii="Tahoma" w:hAnsi="Tahoma" w:cs="Tahoma"/>
          <w:sz w:val="24"/>
          <w:u w:val="single"/>
        </w:rPr>
        <w:tab/>
      </w:r>
      <w:r w:rsidR="00686A9A" w:rsidRPr="009B5D31">
        <w:rPr>
          <w:rFonts w:ascii="Tahoma" w:hAnsi="Tahoma" w:cs="Tahoma"/>
          <w:sz w:val="24"/>
          <w:u w:val="single"/>
        </w:rPr>
        <w:tab/>
      </w:r>
      <w:r w:rsidR="00686A9A" w:rsidRPr="009B5D31">
        <w:rPr>
          <w:rFonts w:ascii="Tahoma" w:hAnsi="Tahoma" w:cs="Tahoma"/>
          <w:sz w:val="24"/>
          <w:u w:val="single"/>
        </w:rPr>
        <w:tab/>
      </w:r>
      <w:r w:rsidR="00686A9A" w:rsidRPr="009B5D31">
        <w:rPr>
          <w:rFonts w:ascii="Tahoma" w:hAnsi="Tahoma" w:cs="Tahoma"/>
          <w:sz w:val="24"/>
          <w:u w:val="single"/>
        </w:rPr>
        <w:tab/>
      </w:r>
      <w:r w:rsidR="00686A9A" w:rsidRPr="009B5D31">
        <w:rPr>
          <w:rFonts w:ascii="Tahoma" w:hAnsi="Tahoma" w:cs="Tahoma"/>
          <w:sz w:val="24"/>
          <w:u w:val="single"/>
        </w:rPr>
        <w:tab/>
      </w:r>
    </w:p>
    <w:p w:rsidR="00D72D0A" w:rsidRPr="0003491B" w:rsidRDefault="00D72D0A" w:rsidP="00D72D0A">
      <w:pPr>
        <w:rPr>
          <w:rFonts w:ascii="Tahoma" w:hAnsi="Tahoma" w:cs="Tahoma"/>
          <w:w w:val="90"/>
          <w:sz w:val="18"/>
        </w:rPr>
      </w:pPr>
      <w:r w:rsidRPr="0003491B">
        <w:rPr>
          <w:rFonts w:ascii="Tahoma" w:hAnsi="Tahoma" w:cs="Tahoma"/>
          <w:w w:val="90"/>
          <w:sz w:val="18"/>
        </w:rPr>
        <w:t>Personal Data - Privacy Act of 1974 (PL 93-579).This transmission is intended to be confidential to the individual(s) and/ or entity to whom addressed. It may contain information of a privileged and/or confidential nature, which may be subject to protection under the Privacy Act of 1974 and the Health Insurance Portability and Accountability Act (HIPAA) of 1996. In the event you are not the intended recipient or the agent of the intended recipient, or you are unable to deliver this communication to the intended recipient, do not read, copy, or use this information contained within this transmission, or allow it to be read, copied or utilized in any manner, by any other person(s). Should this transmission be received in error or there is a problem with the transmission, please notify the above named sender immediately at the telephone number provided.</w:t>
      </w:r>
    </w:p>
    <w:p w:rsidR="003B65C3" w:rsidRPr="009B5D31" w:rsidRDefault="00686A9A" w:rsidP="009B5D31">
      <w:pPr>
        <w:spacing w:before="240" w:line="360" w:lineRule="auto"/>
        <w:jc w:val="right"/>
        <w:rPr>
          <w:rFonts w:ascii="Tahoma" w:hAnsi="Tahoma" w:cs="Tahoma"/>
          <w:sz w:val="32"/>
          <w:u w:val="single"/>
        </w:rPr>
      </w:pPr>
      <w:r w:rsidRPr="009B5D31">
        <w:rPr>
          <w:rFonts w:ascii="Tahoma" w:hAnsi="Tahoma" w:cs="Tahoma"/>
          <w:i/>
          <w:sz w:val="24"/>
        </w:rPr>
        <w:t>This point forward</w:t>
      </w:r>
      <w:r w:rsidR="00282F4A" w:rsidRPr="009B5D31">
        <w:rPr>
          <w:rFonts w:ascii="Tahoma" w:hAnsi="Tahoma" w:cs="Tahoma"/>
          <w:i/>
          <w:sz w:val="24"/>
        </w:rPr>
        <w:t xml:space="preserve"> is </w:t>
      </w:r>
      <w:r w:rsidRPr="009B5D31">
        <w:rPr>
          <w:rFonts w:ascii="Tahoma" w:hAnsi="Tahoma" w:cs="Tahoma"/>
          <w:i/>
          <w:sz w:val="24"/>
        </w:rPr>
        <w:t>for CDPP use only</w:t>
      </w:r>
      <w:r w:rsidR="00282F4A" w:rsidRPr="009B5D31">
        <w:rPr>
          <w:rFonts w:ascii="Tahoma" w:hAnsi="Tahoma" w:cs="Tahoma"/>
          <w:i/>
          <w:sz w:val="24"/>
        </w:rPr>
        <w:t>. Thank you for your referral.</w:t>
      </w:r>
    </w:p>
    <w:p w:rsidR="00686A9A" w:rsidRPr="00BA6805" w:rsidRDefault="000C1349" w:rsidP="00BA6805">
      <w:pPr>
        <w:pStyle w:val="Heading1"/>
        <w:shd w:val="clear" w:color="auto" w:fill="FFFFFF"/>
        <w:rPr>
          <w:sz w:val="20"/>
          <w:u w:val="single"/>
        </w:rPr>
      </w:pPr>
      <w:r>
        <w:rPr>
          <w:rFonts w:ascii="Tahoma" w:hAnsi="Tahoma" w:cs="Tahoma"/>
          <w:i/>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19050</wp:posOffset>
                </wp:positionV>
                <wp:extent cx="69723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A4FD0"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54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">
                <v:stroke dashstyle="dash"/>
              </v:line>
            </w:pict>
          </mc:Fallback>
        </mc:AlternateContent>
      </w:r>
      <w:r w:rsidR="00BA6805" w:rsidRPr="001B48A0">
        <w:rPr>
          <w:b/>
        </w:rPr>
        <w:t>Screening Results</w:t>
      </w:r>
    </w:p>
    <w:p w:rsidR="00BA6805" w:rsidRPr="00BA6805" w:rsidRDefault="00BA6805" w:rsidP="00BA6805">
      <w:pPr>
        <w:pStyle w:val="Heading1"/>
        <w:pBdr>
          <w:bottom w:val="single" w:sz="24" w:space="0" w:color="auto"/>
        </w:pBdr>
        <w:shd w:val="clear" w:color="auto" w:fill="FFFFFF"/>
        <w:rPr>
          <w:rFonts w:ascii="Arial Narrow" w:hAnsi="Arial Narrow"/>
          <w:color w:val="808080"/>
        </w:rPr>
      </w:pPr>
      <w:r w:rsidRPr="00BA6805">
        <w:rPr>
          <w:rFonts w:ascii="Arial Narrow" w:hAnsi="Arial Narrow"/>
        </w:rPr>
        <w:tab/>
      </w:r>
      <w:r w:rsidRPr="00BA6805">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A6805">
        <w:rPr>
          <w:rFonts w:ascii="Arial Narrow" w:hAnsi="Arial Narrow"/>
          <w:sz w:val="20"/>
        </w:rPr>
        <w:t xml:space="preserve"> Date Screened: </w:t>
      </w:r>
      <w:r w:rsidRPr="00BA6805">
        <w:rPr>
          <w:rFonts w:ascii="Arial Narrow" w:hAnsi="Arial Narrow"/>
          <w:sz w:val="20"/>
          <w:u w:val="single"/>
        </w:rPr>
        <w:tab/>
      </w:r>
      <w:r w:rsidRPr="00BA6805">
        <w:rPr>
          <w:rFonts w:ascii="Arial Narrow" w:hAnsi="Arial Narrow"/>
          <w:sz w:val="20"/>
          <w:u w:val="single"/>
        </w:rPr>
        <w:tab/>
      </w:r>
      <w:r w:rsidRPr="00BA6805">
        <w:rPr>
          <w:rFonts w:ascii="Arial Narrow" w:hAnsi="Arial Narrow"/>
          <w:sz w:val="20"/>
          <w:u w:val="single"/>
        </w:rPr>
        <w:tab/>
      </w:r>
      <w:r w:rsidRPr="00BA6805">
        <w:rPr>
          <w:rFonts w:ascii="Arial Narrow" w:hAnsi="Arial Narrow"/>
          <w:sz w:val="20"/>
          <w:u w:val="single"/>
        </w:rPr>
        <w:tab/>
      </w:r>
    </w:p>
    <w:tbl>
      <w:tblPr>
        <w:tblW w:w="12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710"/>
        <w:gridCol w:w="1350"/>
        <w:gridCol w:w="1080"/>
        <w:gridCol w:w="1080"/>
        <w:gridCol w:w="720"/>
        <w:gridCol w:w="652"/>
        <w:gridCol w:w="1316"/>
        <w:gridCol w:w="724"/>
        <w:gridCol w:w="8"/>
        <w:gridCol w:w="810"/>
        <w:gridCol w:w="1710"/>
      </w:tblGrid>
      <w:tr w:rsidR="00800016" w:rsidRPr="00692715">
        <w:trPr>
          <w:gridAfter w:val="1"/>
          <w:wAfter w:w="1710" w:type="dxa"/>
          <w:cantSplit/>
          <w:trHeight w:val="450"/>
        </w:trPr>
        <w:tc>
          <w:tcPr>
            <w:tcW w:w="3150" w:type="dxa"/>
            <w:gridSpan w:val="2"/>
            <w:shd w:val="clear" w:color="auto" w:fill="auto"/>
          </w:tcPr>
          <w:p w:rsidR="00800016" w:rsidRPr="00692715" w:rsidRDefault="00800016" w:rsidP="00E9685B">
            <w:pPr>
              <w:rPr>
                <w:rFonts w:ascii="AGaramond" w:hAnsi="AGaramond"/>
              </w:rPr>
            </w:pPr>
            <w:r w:rsidRPr="00692715">
              <w:rPr>
                <w:rFonts w:ascii="AGaramond" w:hAnsi="AGaramond"/>
              </w:rPr>
              <w:t xml:space="preserve">Blood Sugar (BS)          right     left </w:t>
            </w:r>
          </w:p>
          <w:p w:rsidR="00800016" w:rsidRPr="00692715" w:rsidRDefault="00800016" w:rsidP="00E9685B">
            <w:pPr>
              <w:jc w:val="center"/>
              <w:rPr>
                <w:rFonts w:ascii="AGaramond" w:hAnsi="AGaramond"/>
              </w:rPr>
            </w:pPr>
            <w:r w:rsidRPr="00692715">
              <w:rPr>
                <w:rFonts w:ascii="AGaramond" w:hAnsi="AGaramond"/>
              </w:rPr>
              <w:t>(</w:t>
            </w:r>
            <w:proofErr w:type="gramStart"/>
            <w:r w:rsidRPr="00692715">
              <w:rPr>
                <w:rFonts w:ascii="AGaramond" w:hAnsi="AGaramond"/>
              </w:rPr>
              <w:t>plasma</w:t>
            </w:r>
            <w:proofErr w:type="gramEnd"/>
            <w:r w:rsidRPr="00692715">
              <w:rPr>
                <w:rFonts w:ascii="AGaramond" w:hAnsi="AGaramond"/>
              </w:rPr>
              <w:t>) 1</w:t>
            </w:r>
            <w:r w:rsidRPr="00692715">
              <w:rPr>
                <w:rFonts w:ascii="AGaramond" w:hAnsi="AGaramond"/>
                <w:vertAlign w:val="superscript"/>
              </w:rPr>
              <w:t>st</w:t>
            </w:r>
            <w:r w:rsidRPr="00692715">
              <w:rPr>
                <w:rFonts w:ascii="AGaramond" w:hAnsi="AGaramond"/>
              </w:rPr>
              <w:t xml:space="preserve"> ____________   </w:t>
            </w:r>
            <w:r w:rsidRPr="00692715">
              <w:rPr>
                <w:rFonts w:ascii="AGaramond" w:hAnsi="AGaramond"/>
                <w:u w:val="single"/>
              </w:rPr>
              <w:t xml:space="preserve">         </w:t>
            </w:r>
            <w:r w:rsidRPr="00692715">
              <w:rPr>
                <w:rFonts w:ascii="AGaramond" w:hAnsi="AGaramond"/>
                <w:color w:val="FFFFFF"/>
              </w:rPr>
              <w:t>.</w:t>
            </w:r>
            <w:r w:rsidRPr="00692715">
              <w:rPr>
                <w:rFonts w:ascii="AGaramond" w:hAnsi="AGaramond"/>
                <w:color w:val="FFFFFF"/>
                <w:bdr w:val="single" w:sz="4" w:space="0" w:color="auto"/>
              </w:rPr>
              <w:t xml:space="preserve"> </w:t>
            </w:r>
            <w:r w:rsidRPr="00692715">
              <w:rPr>
                <w:rFonts w:ascii="AGaramond" w:hAnsi="AGaramond"/>
                <w:bdr w:val="single" w:sz="4" w:space="0" w:color="auto"/>
              </w:rPr>
              <w:t xml:space="preserve"> </w:t>
            </w:r>
            <w:r w:rsidRPr="00692715">
              <w:rPr>
                <w:rFonts w:ascii="AGaramond" w:hAnsi="AGaramond"/>
              </w:rPr>
              <w:t xml:space="preserve">    </w:t>
            </w:r>
          </w:p>
          <w:p w:rsidR="00800016" w:rsidRPr="00692715" w:rsidRDefault="00800016" w:rsidP="00E9685B">
            <w:pPr>
              <w:rPr>
                <w:rFonts w:ascii="AGaramond" w:hAnsi="AGaramond"/>
                <w:sz w:val="12"/>
                <w:szCs w:val="12"/>
              </w:rPr>
            </w:pPr>
            <w:r w:rsidRPr="00692715">
              <w:rPr>
                <w:rFonts w:ascii="AGaramond" w:hAnsi="AGaramond"/>
                <w:sz w:val="12"/>
                <w:szCs w:val="12"/>
              </w:rPr>
              <w:t xml:space="preserve">                                           </w:t>
            </w:r>
            <w:r>
              <w:rPr>
                <w:rFonts w:ascii="AGaramond" w:hAnsi="AGaramond"/>
                <w:sz w:val="12"/>
                <w:szCs w:val="12"/>
              </w:rPr>
              <w:t xml:space="preserve">                      </w:t>
            </w:r>
            <w:r w:rsidRPr="00692715">
              <w:rPr>
                <w:rFonts w:ascii="AGaramond" w:hAnsi="AGaramond"/>
                <w:sz w:val="12"/>
                <w:szCs w:val="12"/>
              </w:rPr>
              <w:t xml:space="preserve">               Initials</w:t>
            </w:r>
          </w:p>
        </w:tc>
        <w:tc>
          <w:tcPr>
            <w:tcW w:w="3510" w:type="dxa"/>
            <w:gridSpan w:val="3"/>
            <w:tcBorders>
              <w:right w:val="single" w:sz="2" w:space="0" w:color="auto"/>
            </w:tcBorders>
            <w:shd w:val="clear" w:color="auto" w:fill="auto"/>
          </w:tcPr>
          <w:p w:rsidR="00800016" w:rsidRPr="00692715" w:rsidRDefault="00800016" w:rsidP="00E9685B">
            <w:pPr>
              <w:rPr>
                <w:rFonts w:ascii="AGaramond" w:hAnsi="AGaramond"/>
                <w:sz w:val="14"/>
              </w:rPr>
            </w:pPr>
            <w:r w:rsidRPr="00692715">
              <w:rPr>
                <w:rFonts w:ascii="AGaramond" w:hAnsi="AGaramond"/>
              </w:rPr>
              <w:t xml:space="preserve">Blood Pressure (BP)  </w:t>
            </w:r>
            <w:r w:rsidRPr="00692715">
              <w:rPr>
                <w:rFonts w:ascii="AGaramond" w:hAnsi="AGaramond"/>
                <w:sz w:val="14"/>
              </w:rPr>
              <w:t xml:space="preserve"> </w:t>
            </w:r>
          </w:p>
          <w:p w:rsidR="00800016" w:rsidRPr="00692715" w:rsidRDefault="00800016" w:rsidP="00E9685B">
            <w:pPr>
              <w:jc w:val="center"/>
              <w:rPr>
                <w:rFonts w:ascii="AGaramond" w:hAnsi="AGaramond"/>
              </w:rPr>
            </w:pPr>
            <w:r w:rsidRPr="00692715">
              <w:rPr>
                <w:rFonts w:ascii="AGaramond" w:hAnsi="AGaramond"/>
              </w:rPr>
              <w:t>1</w:t>
            </w:r>
            <w:r w:rsidRPr="00692715">
              <w:rPr>
                <w:rFonts w:ascii="AGaramond" w:hAnsi="AGaramond"/>
                <w:vertAlign w:val="superscript"/>
              </w:rPr>
              <w:t>st</w:t>
            </w:r>
            <w:r w:rsidRPr="00692715">
              <w:rPr>
                <w:rFonts w:ascii="AGaramond" w:hAnsi="AGaramond"/>
              </w:rPr>
              <w:t xml:space="preserve"> _____/_____  **2</w:t>
            </w:r>
            <w:r w:rsidRPr="00692715">
              <w:rPr>
                <w:rFonts w:ascii="AGaramond" w:hAnsi="AGaramond"/>
                <w:vertAlign w:val="superscript"/>
              </w:rPr>
              <w:t>nd</w:t>
            </w:r>
            <w:r w:rsidRPr="00692715">
              <w:rPr>
                <w:rFonts w:ascii="AGaramond" w:hAnsi="AGaramond"/>
              </w:rPr>
              <w:t>____/_____</w:t>
            </w:r>
          </w:p>
        </w:tc>
        <w:tc>
          <w:tcPr>
            <w:tcW w:w="423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800016" w:rsidRPr="006F3A69" w:rsidRDefault="00800016" w:rsidP="00E9685B">
            <w:pPr>
              <w:pStyle w:val="Heading2"/>
              <w:spacing w:before="0"/>
              <w:rPr>
                <w:rFonts w:ascii="AGaramond" w:hAnsi="AGaramond"/>
                <w:bCs/>
                <w:sz w:val="20"/>
                <w:u w:val="none"/>
              </w:rPr>
            </w:pPr>
            <w:r w:rsidRPr="006F3A69">
              <w:rPr>
                <w:rFonts w:ascii="AGaramond" w:hAnsi="AGaramond"/>
                <w:bCs/>
                <w:sz w:val="20"/>
                <w:u w:val="none"/>
              </w:rPr>
              <w:t xml:space="preserve">Height ______   Weight _______   </w:t>
            </w:r>
            <w:r w:rsidRPr="006F3A69">
              <w:rPr>
                <w:rFonts w:ascii="AGaramond" w:hAnsi="AGaramond"/>
                <w:sz w:val="20"/>
                <w:u w:val="none"/>
              </w:rPr>
              <w:t>WC______</w:t>
            </w:r>
          </w:p>
          <w:p w:rsidR="00800016" w:rsidRPr="00800016" w:rsidRDefault="00800016" w:rsidP="00E9685B">
            <w:pPr>
              <w:jc w:val="center"/>
              <w:rPr>
                <w:rFonts w:ascii="AGaramond" w:hAnsi="AGaramond"/>
              </w:rPr>
            </w:pPr>
            <w:r w:rsidRPr="00800016">
              <w:rPr>
                <w:rFonts w:ascii="AGaramond" w:hAnsi="AGaramond"/>
              </w:rPr>
              <w:t>BF_</w:t>
            </w:r>
            <w:r w:rsidRPr="00800016">
              <w:rPr>
                <w:rFonts w:ascii="AGaramond" w:hAnsi="AGaramond"/>
                <w:bCs/>
              </w:rPr>
              <w:t xml:space="preserve">_________   </w:t>
            </w:r>
            <w:r w:rsidRPr="00800016">
              <w:rPr>
                <w:rFonts w:ascii="AGaramond" w:hAnsi="AGaramond"/>
              </w:rPr>
              <w:t xml:space="preserve">BMI </w:t>
            </w:r>
            <w:r w:rsidRPr="00800016">
              <w:rPr>
                <w:rFonts w:ascii="AGaramond" w:hAnsi="AGaramond"/>
                <w:bCs/>
              </w:rPr>
              <w:t>_________</w:t>
            </w:r>
          </w:p>
        </w:tc>
      </w:tr>
      <w:tr w:rsidR="00800016" w:rsidRPr="00692715">
        <w:trPr>
          <w:gridAfter w:val="1"/>
          <w:wAfter w:w="1710" w:type="dxa"/>
          <w:cantSplit/>
          <w:trHeight w:val="350"/>
        </w:trPr>
        <w:tc>
          <w:tcPr>
            <w:tcW w:w="1440" w:type="dxa"/>
            <w:shd w:val="clear" w:color="auto" w:fill="auto"/>
            <w:vAlign w:val="center"/>
          </w:tcPr>
          <w:p w:rsidR="00800016" w:rsidRDefault="00800016" w:rsidP="00E9685B">
            <w:pPr>
              <w:rPr>
                <w:rFonts w:ascii="AGaramond" w:hAnsi="AGaramond"/>
                <w:sz w:val="16"/>
              </w:rPr>
            </w:pPr>
            <w:r w:rsidRPr="00692715">
              <w:rPr>
                <w:rFonts w:ascii="AGaramond" w:hAnsi="AGaramond"/>
                <w:sz w:val="16"/>
              </w:rPr>
              <w:sym w:font="Wingdings" w:char="F072"/>
            </w:r>
            <w:r w:rsidRPr="00692715">
              <w:rPr>
                <w:rFonts w:ascii="AGaramond" w:hAnsi="AGaramond"/>
                <w:sz w:val="16"/>
              </w:rPr>
              <w:t>Fasting</w:t>
            </w:r>
          </w:p>
          <w:p w:rsidR="00800016" w:rsidRPr="00692715" w:rsidRDefault="00800016" w:rsidP="00E9685B">
            <w:pPr>
              <w:rPr>
                <w:rFonts w:ascii="AGaramond" w:hAnsi="AGaramond"/>
                <w:sz w:val="16"/>
              </w:rPr>
            </w:pPr>
            <w:r w:rsidRPr="00692715">
              <w:rPr>
                <w:rFonts w:ascii="AGaramond" w:hAnsi="AGaramond"/>
                <w:sz w:val="16"/>
              </w:rPr>
              <w:sym w:font="Wingdings" w:char="F072"/>
            </w:r>
            <w:r w:rsidRPr="00692715">
              <w:rPr>
                <w:rFonts w:ascii="AGaramond" w:hAnsi="AGaramond"/>
                <w:sz w:val="16"/>
              </w:rPr>
              <w:t>Random</w:t>
            </w:r>
          </w:p>
        </w:tc>
        <w:tc>
          <w:tcPr>
            <w:tcW w:w="1710" w:type="dxa"/>
            <w:shd w:val="clear" w:color="auto" w:fill="auto"/>
            <w:vAlign w:val="center"/>
          </w:tcPr>
          <w:p w:rsidR="00800016" w:rsidRPr="00692715" w:rsidRDefault="00800016" w:rsidP="00E9685B">
            <w:pPr>
              <w:jc w:val="center"/>
              <w:rPr>
                <w:rFonts w:ascii="AGaramond" w:hAnsi="AGaramond"/>
                <w:sz w:val="16"/>
              </w:rPr>
            </w:pPr>
            <w:r w:rsidRPr="00692715">
              <w:rPr>
                <w:rFonts w:ascii="AGaramond" w:hAnsi="AGaramond"/>
                <w:sz w:val="16"/>
              </w:rPr>
              <w:t>_________Hrs. pp</w:t>
            </w:r>
          </w:p>
        </w:tc>
        <w:tc>
          <w:tcPr>
            <w:tcW w:w="1350" w:type="dxa"/>
            <w:vMerge w:val="restart"/>
            <w:shd w:val="clear" w:color="auto" w:fill="auto"/>
          </w:tcPr>
          <w:p w:rsidR="00800016" w:rsidRPr="00692715" w:rsidRDefault="00800016" w:rsidP="00067704">
            <w:pPr>
              <w:spacing w:before="40" w:after="40"/>
              <w:jc w:val="center"/>
              <w:rPr>
                <w:rFonts w:ascii="AGaramond" w:hAnsi="AGaramond"/>
              </w:rPr>
            </w:pPr>
            <w:r w:rsidRPr="00692715">
              <w:rPr>
                <w:rFonts w:ascii="AGaramond" w:hAnsi="AGaramond"/>
              </w:rPr>
              <w:t>Category</w:t>
            </w:r>
          </w:p>
          <w:p w:rsidR="00800016" w:rsidRPr="00692715" w:rsidRDefault="00800016" w:rsidP="00067704">
            <w:pPr>
              <w:spacing w:before="40" w:after="40"/>
              <w:jc w:val="center"/>
              <w:rPr>
                <w:rFonts w:ascii="AGaramond" w:hAnsi="AGaramond"/>
              </w:rPr>
            </w:pPr>
            <w:r w:rsidRPr="00692715">
              <w:rPr>
                <w:rFonts w:ascii="AGaramond" w:hAnsi="AGaramond"/>
              </w:rPr>
              <w:t>Optimal</w:t>
            </w:r>
          </w:p>
          <w:p w:rsidR="00800016" w:rsidRPr="00692715" w:rsidRDefault="00800016" w:rsidP="00067704">
            <w:pPr>
              <w:spacing w:before="40" w:after="40"/>
              <w:jc w:val="center"/>
              <w:rPr>
                <w:rFonts w:ascii="AGaramond" w:hAnsi="AGaramond"/>
              </w:rPr>
            </w:pPr>
            <w:smartTag w:uri="urn:schemas-microsoft-com:office:smarttags" w:element="place">
              <w:smartTag w:uri="urn:schemas-microsoft-com:office:smarttags" w:element="City">
                <w:r w:rsidRPr="00692715">
                  <w:rPr>
                    <w:rFonts w:ascii="AGaramond" w:hAnsi="AGaramond"/>
                  </w:rPr>
                  <w:t>Normal</w:t>
                </w:r>
              </w:smartTag>
            </w:smartTag>
          </w:p>
          <w:p w:rsidR="00800016" w:rsidRPr="00692715" w:rsidRDefault="00800016" w:rsidP="00067704">
            <w:pPr>
              <w:spacing w:before="40" w:after="40"/>
              <w:jc w:val="center"/>
              <w:rPr>
                <w:rFonts w:ascii="AGaramond" w:hAnsi="AGaramond"/>
              </w:rPr>
            </w:pPr>
            <w:r w:rsidRPr="00692715">
              <w:rPr>
                <w:rFonts w:ascii="AGaramond" w:hAnsi="AGaramond"/>
              </w:rPr>
              <w:t xml:space="preserve">High </w:t>
            </w:r>
            <w:smartTag w:uri="urn:schemas-microsoft-com:office:smarttags" w:element="place">
              <w:smartTag w:uri="urn:schemas-microsoft-com:office:smarttags" w:element="City">
                <w:r w:rsidRPr="00692715">
                  <w:rPr>
                    <w:rFonts w:ascii="AGaramond" w:hAnsi="AGaramond"/>
                  </w:rPr>
                  <w:t>Normal</w:t>
                </w:r>
              </w:smartTag>
            </w:smartTag>
          </w:p>
          <w:p w:rsidR="00800016" w:rsidRPr="00692715" w:rsidRDefault="00800016" w:rsidP="00067704">
            <w:pPr>
              <w:spacing w:before="40" w:after="40"/>
              <w:jc w:val="center"/>
              <w:rPr>
                <w:rFonts w:ascii="AGaramond" w:hAnsi="AGaramond"/>
              </w:rPr>
            </w:pPr>
            <w:r w:rsidRPr="00692715">
              <w:rPr>
                <w:rFonts w:ascii="AGaramond" w:hAnsi="AGaramond"/>
              </w:rPr>
              <w:t>Stage 1</w:t>
            </w:r>
          </w:p>
          <w:p w:rsidR="00800016" w:rsidRPr="00692715" w:rsidRDefault="00800016" w:rsidP="00067704">
            <w:pPr>
              <w:spacing w:before="40" w:after="40"/>
              <w:jc w:val="center"/>
              <w:rPr>
                <w:rFonts w:ascii="AGaramond" w:hAnsi="AGaramond"/>
              </w:rPr>
            </w:pPr>
            <w:r w:rsidRPr="00692715">
              <w:rPr>
                <w:rFonts w:ascii="AGaramond" w:hAnsi="AGaramond"/>
              </w:rPr>
              <w:t>Stage 2**</w:t>
            </w:r>
          </w:p>
          <w:p w:rsidR="00800016" w:rsidRPr="00692715" w:rsidRDefault="00800016" w:rsidP="00067704">
            <w:pPr>
              <w:spacing w:before="40" w:after="40"/>
              <w:jc w:val="center"/>
              <w:rPr>
                <w:rFonts w:ascii="AGaramond" w:hAnsi="AGaramond"/>
              </w:rPr>
            </w:pPr>
            <w:r w:rsidRPr="00692715">
              <w:rPr>
                <w:rFonts w:ascii="AGaramond" w:hAnsi="AGaramond"/>
              </w:rPr>
              <w:t>Stage 3**</w:t>
            </w:r>
          </w:p>
        </w:tc>
        <w:tc>
          <w:tcPr>
            <w:tcW w:w="1080" w:type="dxa"/>
            <w:vMerge w:val="restart"/>
            <w:shd w:val="clear" w:color="auto" w:fill="auto"/>
          </w:tcPr>
          <w:p w:rsidR="00800016" w:rsidRPr="00692715" w:rsidRDefault="00800016" w:rsidP="00067704">
            <w:pPr>
              <w:spacing w:before="40" w:after="40"/>
              <w:jc w:val="center"/>
              <w:rPr>
                <w:rFonts w:ascii="AGaramond" w:hAnsi="AGaramond"/>
              </w:rPr>
            </w:pPr>
            <w:r w:rsidRPr="00692715">
              <w:rPr>
                <w:rFonts w:ascii="AGaramond" w:hAnsi="AGaramond"/>
              </w:rPr>
              <w:t>Systolic</w:t>
            </w:r>
          </w:p>
          <w:p w:rsidR="00800016" w:rsidRPr="00692715" w:rsidRDefault="00800016" w:rsidP="00067704">
            <w:pPr>
              <w:spacing w:before="40" w:after="40"/>
              <w:jc w:val="center"/>
              <w:rPr>
                <w:rFonts w:ascii="AGaramond" w:hAnsi="AGaramond"/>
              </w:rPr>
            </w:pPr>
            <w:r w:rsidRPr="00692715">
              <w:rPr>
                <w:rFonts w:ascii="AGaramond" w:hAnsi="AGaramond"/>
              </w:rPr>
              <w:t>&lt; 115</w:t>
            </w:r>
          </w:p>
          <w:p w:rsidR="00800016" w:rsidRPr="00692715" w:rsidRDefault="00800016" w:rsidP="00067704">
            <w:pPr>
              <w:spacing w:before="40" w:after="40"/>
              <w:jc w:val="center"/>
              <w:rPr>
                <w:rFonts w:ascii="AGaramond" w:hAnsi="AGaramond"/>
              </w:rPr>
            </w:pPr>
            <w:r w:rsidRPr="00692715">
              <w:rPr>
                <w:rFonts w:ascii="AGaramond" w:hAnsi="AGaramond"/>
              </w:rPr>
              <w:t>&lt; 130</w:t>
            </w:r>
          </w:p>
          <w:p w:rsidR="00800016" w:rsidRPr="00692715" w:rsidRDefault="00800016" w:rsidP="00067704">
            <w:pPr>
              <w:spacing w:before="40" w:after="40"/>
              <w:jc w:val="center"/>
              <w:rPr>
                <w:rFonts w:ascii="AGaramond" w:hAnsi="AGaramond"/>
              </w:rPr>
            </w:pPr>
            <w:r w:rsidRPr="00692715">
              <w:rPr>
                <w:rFonts w:ascii="AGaramond" w:hAnsi="AGaramond"/>
              </w:rPr>
              <w:t>130 - 139</w:t>
            </w:r>
          </w:p>
          <w:p w:rsidR="00800016" w:rsidRPr="00692715" w:rsidRDefault="00800016" w:rsidP="00067704">
            <w:pPr>
              <w:spacing w:before="40" w:after="40"/>
              <w:jc w:val="center"/>
              <w:rPr>
                <w:rFonts w:ascii="AGaramond" w:hAnsi="AGaramond"/>
              </w:rPr>
            </w:pPr>
            <w:r w:rsidRPr="00692715">
              <w:rPr>
                <w:rFonts w:ascii="AGaramond" w:hAnsi="AGaramond"/>
              </w:rPr>
              <w:t>140 - 159</w:t>
            </w:r>
          </w:p>
          <w:p w:rsidR="00800016" w:rsidRPr="00692715" w:rsidRDefault="00800016" w:rsidP="00067704">
            <w:pPr>
              <w:spacing w:before="40" w:after="40"/>
              <w:jc w:val="center"/>
              <w:rPr>
                <w:rFonts w:ascii="AGaramond" w:hAnsi="AGaramond"/>
              </w:rPr>
            </w:pPr>
            <w:r w:rsidRPr="00692715">
              <w:rPr>
                <w:rFonts w:ascii="AGaramond" w:hAnsi="AGaramond"/>
              </w:rPr>
              <w:t>160 – 179</w:t>
            </w:r>
          </w:p>
          <w:p w:rsidR="00800016" w:rsidRPr="00692715" w:rsidRDefault="00800016" w:rsidP="00067704">
            <w:pPr>
              <w:spacing w:before="40" w:after="40"/>
              <w:jc w:val="center"/>
              <w:rPr>
                <w:rFonts w:ascii="AGaramond" w:hAnsi="AGaramond"/>
              </w:rPr>
            </w:pPr>
            <w:r w:rsidRPr="00692715">
              <w:rPr>
                <w:rFonts w:ascii="AGaramond" w:hAnsi="AGaramond"/>
              </w:rPr>
              <w:t>180 – 209</w:t>
            </w:r>
          </w:p>
        </w:tc>
        <w:tc>
          <w:tcPr>
            <w:tcW w:w="1080" w:type="dxa"/>
            <w:vMerge w:val="restart"/>
            <w:tcBorders>
              <w:right w:val="single" w:sz="2" w:space="0" w:color="auto"/>
            </w:tcBorders>
            <w:shd w:val="clear" w:color="auto" w:fill="auto"/>
          </w:tcPr>
          <w:p w:rsidR="00800016" w:rsidRPr="00692715" w:rsidRDefault="00800016" w:rsidP="00067704">
            <w:pPr>
              <w:spacing w:before="40" w:after="40"/>
              <w:jc w:val="center"/>
              <w:rPr>
                <w:rFonts w:ascii="AGaramond" w:hAnsi="AGaramond"/>
              </w:rPr>
            </w:pPr>
            <w:r w:rsidRPr="00692715">
              <w:rPr>
                <w:rFonts w:ascii="AGaramond" w:hAnsi="AGaramond"/>
              </w:rPr>
              <w:t>Diastolic</w:t>
            </w:r>
          </w:p>
          <w:p w:rsidR="00800016" w:rsidRPr="00692715" w:rsidRDefault="00800016" w:rsidP="00067704">
            <w:pPr>
              <w:spacing w:before="40" w:after="40"/>
              <w:jc w:val="center"/>
              <w:rPr>
                <w:rFonts w:ascii="AGaramond" w:hAnsi="AGaramond"/>
              </w:rPr>
            </w:pPr>
            <w:r w:rsidRPr="00692715">
              <w:rPr>
                <w:rFonts w:ascii="AGaramond" w:hAnsi="AGaramond"/>
              </w:rPr>
              <w:t>&lt; 75</w:t>
            </w:r>
          </w:p>
          <w:p w:rsidR="00800016" w:rsidRPr="00692715" w:rsidRDefault="00800016" w:rsidP="00067704">
            <w:pPr>
              <w:spacing w:before="40" w:after="40"/>
              <w:jc w:val="center"/>
              <w:rPr>
                <w:rFonts w:ascii="AGaramond" w:hAnsi="AGaramond"/>
              </w:rPr>
            </w:pPr>
            <w:r w:rsidRPr="00692715">
              <w:rPr>
                <w:rFonts w:ascii="AGaramond" w:hAnsi="AGaramond"/>
              </w:rPr>
              <w:t>&lt; 85</w:t>
            </w:r>
          </w:p>
          <w:p w:rsidR="00800016" w:rsidRPr="00692715" w:rsidRDefault="00800016" w:rsidP="00067704">
            <w:pPr>
              <w:spacing w:before="40" w:after="40"/>
              <w:jc w:val="center"/>
              <w:rPr>
                <w:rFonts w:ascii="AGaramond" w:hAnsi="AGaramond"/>
              </w:rPr>
            </w:pPr>
            <w:r w:rsidRPr="00692715">
              <w:rPr>
                <w:rFonts w:ascii="AGaramond" w:hAnsi="AGaramond"/>
              </w:rPr>
              <w:t>85 - 89</w:t>
            </w:r>
          </w:p>
          <w:p w:rsidR="00800016" w:rsidRPr="00692715" w:rsidRDefault="00800016" w:rsidP="00067704">
            <w:pPr>
              <w:spacing w:before="40" w:after="40"/>
              <w:jc w:val="center"/>
              <w:rPr>
                <w:rFonts w:ascii="AGaramond" w:hAnsi="AGaramond"/>
              </w:rPr>
            </w:pPr>
            <w:r w:rsidRPr="00692715">
              <w:rPr>
                <w:rFonts w:ascii="AGaramond" w:hAnsi="AGaramond"/>
              </w:rPr>
              <w:t>90 - 99</w:t>
            </w:r>
          </w:p>
          <w:p w:rsidR="00800016" w:rsidRPr="00692715" w:rsidRDefault="00800016" w:rsidP="00067704">
            <w:pPr>
              <w:spacing w:before="40" w:after="40"/>
              <w:jc w:val="center"/>
              <w:rPr>
                <w:rFonts w:ascii="AGaramond" w:hAnsi="AGaramond"/>
              </w:rPr>
            </w:pPr>
            <w:r w:rsidRPr="00692715">
              <w:rPr>
                <w:rFonts w:ascii="AGaramond" w:hAnsi="AGaramond"/>
              </w:rPr>
              <w:t>100 – 109</w:t>
            </w:r>
          </w:p>
          <w:p w:rsidR="00800016" w:rsidRPr="00692715" w:rsidRDefault="00800016" w:rsidP="00067704">
            <w:pPr>
              <w:spacing w:before="40" w:after="40"/>
              <w:jc w:val="center"/>
              <w:rPr>
                <w:rFonts w:ascii="AGaramond" w:hAnsi="AGaramond"/>
              </w:rPr>
            </w:pPr>
            <w:r w:rsidRPr="00692715">
              <w:rPr>
                <w:rFonts w:ascii="AGaramond" w:hAnsi="AGaramond"/>
              </w:rPr>
              <w:t>110 – 119</w:t>
            </w:r>
          </w:p>
        </w:tc>
        <w:tc>
          <w:tcPr>
            <w:tcW w:w="720" w:type="dxa"/>
            <w:tcBorders>
              <w:top w:val="single" w:sz="2" w:space="0" w:color="auto"/>
              <w:left w:val="single" w:sz="2" w:space="0" w:color="auto"/>
              <w:bottom w:val="nil"/>
              <w:right w:val="single" w:sz="2" w:space="0" w:color="auto"/>
            </w:tcBorders>
            <w:shd w:val="clear" w:color="auto" w:fill="E6E6E6"/>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BMI</w:t>
            </w:r>
            <w:r w:rsidRPr="00692715">
              <w:rPr>
                <w:rFonts w:ascii="AGaramond" w:hAnsi="AGaramond"/>
                <w:sz w:val="16"/>
              </w:rPr>
              <w:sym w:font="Wingdings" w:char="F0E8"/>
            </w:r>
          </w:p>
        </w:tc>
        <w:tc>
          <w:tcPr>
            <w:tcW w:w="652"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FE5138" w:rsidRDefault="00800016" w:rsidP="00E9685B">
            <w:pPr>
              <w:tabs>
                <w:tab w:val="left" w:pos="432"/>
              </w:tabs>
              <w:jc w:val="center"/>
              <w:rPr>
                <w:rFonts w:ascii="AGaramond" w:hAnsi="AGaramond"/>
                <w:b/>
                <w:color w:val="333333"/>
                <w:sz w:val="14"/>
                <w:szCs w:val="14"/>
              </w:rPr>
            </w:pPr>
            <w:r w:rsidRPr="00FE5138">
              <w:rPr>
                <w:rFonts w:ascii="AGaramond" w:hAnsi="AGaramond"/>
                <w:b/>
                <w:color w:val="333333"/>
                <w:sz w:val="14"/>
                <w:szCs w:val="14"/>
              </w:rPr>
              <w:t xml:space="preserve">Low </w:t>
            </w:r>
            <w:proofErr w:type="spellStart"/>
            <w:r w:rsidRPr="00FE5138">
              <w:rPr>
                <w:rFonts w:ascii="AGaramond" w:hAnsi="AGaramond"/>
                <w:b/>
                <w:color w:val="333333"/>
                <w:sz w:val="14"/>
                <w:szCs w:val="14"/>
              </w:rPr>
              <w:t>Wt</w:t>
            </w:r>
            <w:proofErr w:type="spellEnd"/>
          </w:p>
          <w:p w:rsidR="00800016" w:rsidRPr="00FE5138" w:rsidRDefault="00800016" w:rsidP="00E9685B">
            <w:pPr>
              <w:tabs>
                <w:tab w:val="left" w:pos="432"/>
              </w:tabs>
              <w:jc w:val="center"/>
              <w:rPr>
                <w:rFonts w:ascii="AGaramond" w:hAnsi="AGaramond"/>
                <w:b/>
                <w:color w:val="333333"/>
                <w:sz w:val="14"/>
                <w:szCs w:val="14"/>
              </w:rPr>
            </w:pPr>
            <w:r w:rsidRPr="00FE5138">
              <w:rPr>
                <w:rFonts w:ascii="AGaramond" w:hAnsi="AGaramond"/>
                <w:b/>
                <w:color w:val="333333"/>
                <w:sz w:val="14"/>
                <w:szCs w:val="14"/>
              </w:rPr>
              <w:t>&lt;18.5</w:t>
            </w:r>
          </w:p>
        </w:tc>
        <w:tc>
          <w:tcPr>
            <w:tcW w:w="1316"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FE5138" w:rsidRDefault="00800016" w:rsidP="00E9685B">
            <w:pPr>
              <w:tabs>
                <w:tab w:val="left" w:pos="432"/>
              </w:tabs>
              <w:jc w:val="center"/>
              <w:rPr>
                <w:rFonts w:ascii="AGaramond" w:hAnsi="AGaramond"/>
                <w:b/>
                <w:color w:val="333333"/>
                <w:sz w:val="14"/>
                <w:szCs w:val="14"/>
              </w:rPr>
            </w:pPr>
            <w:smartTag w:uri="urn:schemas-microsoft-com:office:smarttags" w:element="place">
              <w:smartTag w:uri="urn:schemas-microsoft-com:office:smarttags" w:element="City">
                <w:r w:rsidRPr="00FE5138">
                  <w:rPr>
                    <w:rFonts w:ascii="AGaramond" w:hAnsi="AGaramond"/>
                    <w:b/>
                    <w:color w:val="333333"/>
                    <w:sz w:val="14"/>
                    <w:szCs w:val="14"/>
                  </w:rPr>
                  <w:t>Normal</w:t>
                </w:r>
              </w:smartTag>
            </w:smartTag>
          </w:p>
          <w:p w:rsidR="00800016" w:rsidRPr="00FE5138" w:rsidRDefault="00800016" w:rsidP="00E9685B">
            <w:pPr>
              <w:tabs>
                <w:tab w:val="left" w:pos="432"/>
              </w:tabs>
              <w:jc w:val="center"/>
              <w:rPr>
                <w:rFonts w:ascii="AGaramond" w:hAnsi="AGaramond"/>
                <w:b/>
                <w:color w:val="333333"/>
                <w:sz w:val="14"/>
                <w:szCs w:val="14"/>
              </w:rPr>
            </w:pPr>
            <w:r w:rsidRPr="00FE5138">
              <w:rPr>
                <w:rFonts w:ascii="AGaramond" w:hAnsi="AGaramond"/>
                <w:b/>
                <w:color w:val="333333"/>
                <w:sz w:val="14"/>
                <w:szCs w:val="14"/>
              </w:rPr>
              <w:t>18.5-24.9</w:t>
            </w:r>
          </w:p>
        </w:tc>
        <w:tc>
          <w:tcPr>
            <w:tcW w:w="73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00016" w:rsidRPr="00FE5138" w:rsidRDefault="00800016" w:rsidP="00E9685B">
            <w:pPr>
              <w:tabs>
                <w:tab w:val="left" w:pos="432"/>
              </w:tabs>
              <w:jc w:val="center"/>
              <w:rPr>
                <w:rFonts w:ascii="AGaramond" w:hAnsi="AGaramond"/>
                <w:b/>
                <w:color w:val="333333"/>
                <w:sz w:val="14"/>
                <w:szCs w:val="14"/>
              </w:rPr>
            </w:pPr>
            <w:r w:rsidRPr="00FE5138">
              <w:rPr>
                <w:rFonts w:ascii="AGaramond" w:hAnsi="AGaramond"/>
                <w:b/>
                <w:color w:val="333333"/>
                <w:sz w:val="14"/>
                <w:szCs w:val="14"/>
              </w:rPr>
              <w:t xml:space="preserve">Over </w:t>
            </w:r>
            <w:proofErr w:type="spellStart"/>
            <w:r w:rsidRPr="00FE5138">
              <w:rPr>
                <w:rFonts w:ascii="AGaramond" w:hAnsi="AGaramond"/>
                <w:b/>
                <w:color w:val="333333"/>
                <w:sz w:val="14"/>
                <w:szCs w:val="14"/>
              </w:rPr>
              <w:t>Wt</w:t>
            </w:r>
            <w:proofErr w:type="spellEnd"/>
          </w:p>
          <w:p w:rsidR="00800016" w:rsidRPr="00FE5138" w:rsidRDefault="00800016" w:rsidP="00E9685B">
            <w:pPr>
              <w:tabs>
                <w:tab w:val="left" w:pos="432"/>
              </w:tabs>
              <w:jc w:val="center"/>
              <w:rPr>
                <w:rFonts w:ascii="AGaramond" w:hAnsi="AGaramond"/>
                <w:b/>
                <w:color w:val="333333"/>
                <w:sz w:val="14"/>
                <w:szCs w:val="14"/>
              </w:rPr>
            </w:pPr>
            <w:r w:rsidRPr="00FE5138">
              <w:rPr>
                <w:rFonts w:ascii="AGaramond" w:hAnsi="AGaramond"/>
                <w:b/>
                <w:color w:val="333333"/>
                <w:sz w:val="14"/>
                <w:szCs w:val="14"/>
              </w:rPr>
              <w:t>25-29.9</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FE5138" w:rsidRDefault="00800016" w:rsidP="00E9685B">
            <w:pPr>
              <w:tabs>
                <w:tab w:val="left" w:pos="432"/>
              </w:tabs>
              <w:jc w:val="center"/>
              <w:rPr>
                <w:rFonts w:ascii="AGaramond" w:hAnsi="AGaramond"/>
                <w:b/>
                <w:sz w:val="14"/>
                <w:szCs w:val="14"/>
              </w:rPr>
            </w:pPr>
            <w:r w:rsidRPr="00FE5138">
              <w:rPr>
                <w:rFonts w:ascii="AGaramond" w:hAnsi="AGaramond"/>
                <w:b/>
                <w:color w:val="333333"/>
                <w:sz w:val="14"/>
                <w:szCs w:val="14"/>
              </w:rPr>
              <w:t>Obese &gt;30</w:t>
            </w:r>
          </w:p>
        </w:tc>
      </w:tr>
      <w:tr w:rsidR="00800016" w:rsidRPr="00692715">
        <w:trPr>
          <w:gridAfter w:val="1"/>
          <w:wAfter w:w="1710" w:type="dxa"/>
          <w:cantSplit/>
          <w:trHeight w:val="195"/>
        </w:trPr>
        <w:tc>
          <w:tcPr>
            <w:tcW w:w="1440" w:type="dxa"/>
            <w:vMerge w:val="restart"/>
            <w:shd w:val="clear" w:color="auto" w:fill="auto"/>
            <w:vAlign w:val="center"/>
          </w:tcPr>
          <w:p w:rsidR="00800016" w:rsidRPr="00692715" w:rsidRDefault="00800016" w:rsidP="00E9685B">
            <w:pPr>
              <w:rPr>
                <w:rFonts w:ascii="AGaramond" w:hAnsi="AGaramond"/>
                <w:sz w:val="16"/>
              </w:rPr>
            </w:pPr>
            <w:r w:rsidRPr="00692715">
              <w:rPr>
                <w:rFonts w:ascii="AGaramond" w:hAnsi="AGaramond"/>
                <w:sz w:val="16"/>
              </w:rPr>
              <w:t xml:space="preserve">Normal </w:t>
            </w:r>
            <w:smartTag w:uri="urn:schemas-microsoft-com:office:smarttags" w:element="place">
              <w:smartTag w:uri="urn:schemas-microsoft-com:office:smarttags" w:element="City">
                <w:r w:rsidRPr="00692715">
                  <w:rPr>
                    <w:rFonts w:ascii="AGaramond" w:hAnsi="AGaramond"/>
                    <w:sz w:val="16"/>
                  </w:rPr>
                  <w:t>Reading</w:t>
                </w:r>
              </w:smartTag>
            </w:smartTag>
          </w:p>
        </w:tc>
        <w:tc>
          <w:tcPr>
            <w:tcW w:w="1710" w:type="dxa"/>
            <w:vMerge w:val="restart"/>
            <w:shd w:val="clear" w:color="auto" w:fill="auto"/>
            <w:vAlign w:val="center"/>
          </w:tcPr>
          <w:p w:rsidR="00800016" w:rsidRPr="00692715" w:rsidRDefault="00800016" w:rsidP="006F3A69">
            <w:pPr>
              <w:rPr>
                <w:rFonts w:ascii="AGaramond" w:hAnsi="AGaramond"/>
                <w:sz w:val="16"/>
              </w:rPr>
            </w:pPr>
            <w:r w:rsidRPr="00692715">
              <w:rPr>
                <w:rFonts w:ascii="AGaramond" w:hAnsi="AGaramond"/>
                <w:sz w:val="16"/>
              </w:rPr>
              <w:t>Fasting BS 70 – 100</w:t>
            </w:r>
          </w:p>
          <w:p w:rsidR="00800016" w:rsidRPr="00692715" w:rsidRDefault="00800016" w:rsidP="006F3A69">
            <w:pPr>
              <w:rPr>
                <w:rFonts w:ascii="AGaramond" w:hAnsi="AGaramond"/>
                <w:sz w:val="16"/>
              </w:rPr>
            </w:pPr>
            <w:r w:rsidRPr="00692715">
              <w:rPr>
                <w:rFonts w:ascii="AGaramond" w:hAnsi="AGaramond"/>
                <w:sz w:val="16"/>
              </w:rPr>
              <w:t>Random BS &lt; 140</w:t>
            </w:r>
          </w:p>
        </w:tc>
        <w:tc>
          <w:tcPr>
            <w:tcW w:w="1350" w:type="dxa"/>
            <w:vMerge/>
            <w:shd w:val="clear" w:color="auto" w:fill="auto"/>
          </w:tcPr>
          <w:p w:rsidR="00800016" w:rsidRPr="00692715" w:rsidRDefault="00800016" w:rsidP="00E9685B">
            <w:pPr>
              <w:jc w:val="center"/>
              <w:rPr>
                <w:rFonts w:ascii="AGaramond" w:hAnsi="AGaramond"/>
              </w:rPr>
            </w:pPr>
          </w:p>
        </w:tc>
        <w:tc>
          <w:tcPr>
            <w:tcW w:w="1080" w:type="dxa"/>
            <w:vMerge/>
            <w:shd w:val="clear" w:color="auto" w:fill="auto"/>
          </w:tcPr>
          <w:p w:rsidR="00800016" w:rsidRPr="00692715" w:rsidRDefault="00800016" w:rsidP="00E9685B">
            <w:pPr>
              <w:jc w:val="center"/>
              <w:rPr>
                <w:rFonts w:ascii="AGaramond" w:hAnsi="AGaramond"/>
              </w:rPr>
            </w:pPr>
          </w:p>
        </w:tc>
        <w:tc>
          <w:tcPr>
            <w:tcW w:w="1080" w:type="dxa"/>
            <w:vMerge/>
            <w:tcBorders>
              <w:right w:val="single" w:sz="2" w:space="0" w:color="auto"/>
            </w:tcBorders>
            <w:shd w:val="clear" w:color="auto" w:fill="auto"/>
          </w:tcPr>
          <w:p w:rsidR="00800016" w:rsidRPr="00692715" w:rsidRDefault="00800016" w:rsidP="00E9685B">
            <w:pPr>
              <w:jc w:val="center"/>
              <w:rPr>
                <w:rFonts w:ascii="AGaramond" w:hAnsi="AGaramond"/>
              </w:rPr>
            </w:pPr>
          </w:p>
        </w:tc>
        <w:tc>
          <w:tcPr>
            <w:tcW w:w="720" w:type="dxa"/>
            <w:tcBorders>
              <w:top w:val="nil"/>
              <w:left w:val="single" w:sz="2" w:space="0" w:color="auto"/>
              <w:bottom w:val="nil"/>
              <w:right w:val="single" w:sz="2" w:space="0" w:color="auto"/>
            </w:tcBorders>
            <w:shd w:val="clear" w:color="auto" w:fill="E6E6E6"/>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BF</w:t>
            </w:r>
            <w:r w:rsidRPr="00692715">
              <w:rPr>
                <w:rFonts w:ascii="AGaramond" w:hAnsi="AGaramond"/>
                <w:sz w:val="16"/>
              </w:rPr>
              <w:sym w:font="Wingdings" w:char="F0EE"/>
            </w:r>
          </w:p>
        </w:tc>
        <w:tc>
          <w:tcPr>
            <w:tcW w:w="35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tabs>
                <w:tab w:val="left" w:pos="432"/>
              </w:tabs>
              <w:rPr>
                <w:rFonts w:ascii="AGaramond" w:hAnsi="AGaramond"/>
                <w:i/>
                <w:sz w:val="16"/>
              </w:rPr>
            </w:pPr>
            <w:r w:rsidRPr="00692715">
              <w:rPr>
                <w:rFonts w:ascii="AGaramond" w:hAnsi="AGaramond"/>
                <w:i/>
              </w:rPr>
              <w:t xml:space="preserve">Circle </w:t>
            </w:r>
            <w:r w:rsidRPr="00692715">
              <w:rPr>
                <w:rFonts w:ascii="AGaramond" w:hAnsi="AGaramond"/>
                <w:i/>
                <w:sz w:val="14"/>
              </w:rPr>
              <w:t xml:space="preserve">One </w:t>
            </w:r>
            <w:r w:rsidRPr="00692715">
              <w:rPr>
                <w:rFonts w:ascii="AGaramond" w:hAnsi="AGaramond"/>
                <w:i/>
                <w:sz w:val="14"/>
                <w:u w:val="single"/>
              </w:rPr>
              <w:t xml:space="preserve">BMI </w:t>
            </w:r>
            <w:r w:rsidRPr="00692715">
              <w:rPr>
                <w:rFonts w:ascii="AGaramond" w:hAnsi="AGaramond"/>
                <w:i/>
                <w:sz w:val="14"/>
              </w:rPr>
              <w:t xml:space="preserve">at the top &amp; One </w:t>
            </w:r>
            <w:r w:rsidRPr="00692715">
              <w:rPr>
                <w:rFonts w:ascii="AGaramond" w:hAnsi="AGaramond"/>
                <w:i/>
                <w:sz w:val="14"/>
                <w:u w:val="single"/>
              </w:rPr>
              <w:t>Body Fat</w:t>
            </w:r>
            <w:r w:rsidRPr="00692715">
              <w:rPr>
                <w:rFonts w:ascii="AGaramond" w:hAnsi="AGaramond"/>
                <w:i/>
                <w:sz w:val="14"/>
              </w:rPr>
              <w:t xml:space="preserve"> below</w:t>
            </w:r>
            <w:r w:rsidRPr="00692715">
              <w:rPr>
                <w:rFonts w:ascii="AGaramond" w:hAnsi="AGaramond"/>
              </w:rPr>
              <w:t xml:space="preserve"> </w:t>
            </w:r>
          </w:p>
        </w:tc>
      </w:tr>
      <w:tr w:rsidR="00800016" w:rsidRPr="00692715">
        <w:trPr>
          <w:cantSplit/>
          <w:trHeight w:val="134"/>
        </w:trPr>
        <w:tc>
          <w:tcPr>
            <w:tcW w:w="1440" w:type="dxa"/>
            <w:vMerge/>
            <w:shd w:val="clear" w:color="auto" w:fill="auto"/>
          </w:tcPr>
          <w:p w:rsidR="00800016" w:rsidRPr="00692715" w:rsidRDefault="00800016" w:rsidP="00E9685B">
            <w:pPr>
              <w:rPr>
                <w:rFonts w:ascii="AGaramond" w:hAnsi="AGaramond"/>
                <w:sz w:val="16"/>
              </w:rPr>
            </w:pPr>
          </w:p>
        </w:tc>
        <w:tc>
          <w:tcPr>
            <w:tcW w:w="1710" w:type="dxa"/>
            <w:vMerge/>
            <w:shd w:val="clear" w:color="auto" w:fill="auto"/>
            <w:vAlign w:val="center"/>
          </w:tcPr>
          <w:p w:rsidR="00800016" w:rsidRPr="00692715" w:rsidRDefault="00800016" w:rsidP="006F3A69">
            <w:pPr>
              <w:rPr>
                <w:rFonts w:ascii="AGaramond" w:hAnsi="AGaramond"/>
                <w:sz w:val="16"/>
              </w:rPr>
            </w:pPr>
          </w:p>
        </w:tc>
        <w:tc>
          <w:tcPr>
            <w:tcW w:w="1350" w:type="dxa"/>
            <w:vMerge/>
            <w:shd w:val="clear" w:color="auto" w:fill="auto"/>
          </w:tcPr>
          <w:p w:rsidR="00800016" w:rsidRPr="00692715" w:rsidRDefault="00800016" w:rsidP="00E9685B">
            <w:pPr>
              <w:jc w:val="center"/>
              <w:rPr>
                <w:rFonts w:ascii="AGaramond" w:hAnsi="AGaramond"/>
              </w:rPr>
            </w:pPr>
          </w:p>
        </w:tc>
        <w:tc>
          <w:tcPr>
            <w:tcW w:w="1080" w:type="dxa"/>
            <w:vMerge/>
            <w:shd w:val="clear" w:color="auto" w:fill="auto"/>
          </w:tcPr>
          <w:p w:rsidR="00800016" w:rsidRPr="00692715" w:rsidRDefault="00800016" w:rsidP="00E9685B">
            <w:pPr>
              <w:jc w:val="center"/>
              <w:rPr>
                <w:rFonts w:ascii="AGaramond" w:hAnsi="AGaramond"/>
              </w:rPr>
            </w:pPr>
          </w:p>
        </w:tc>
        <w:tc>
          <w:tcPr>
            <w:tcW w:w="1080" w:type="dxa"/>
            <w:vMerge/>
            <w:tcBorders>
              <w:right w:val="single" w:sz="2" w:space="0" w:color="auto"/>
            </w:tcBorders>
            <w:shd w:val="clear" w:color="auto" w:fill="auto"/>
          </w:tcPr>
          <w:p w:rsidR="00800016" w:rsidRPr="00692715" w:rsidRDefault="00800016" w:rsidP="00E9685B">
            <w:pPr>
              <w:jc w:val="center"/>
              <w:rPr>
                <w:rFonts w:ascii="AGaramond" w:hAnsi="AGaramond"/>
              </w:rPr>
            </w:pPr>
          </w:p>
        </w:tc>
        <w:tc>
          <w:tcPr>
            <w:tcW w:w="720" w:type="dxa"/>
            <w:tcBorders>
              <w:top w:val="nil"/>
              <w:left w:val="single" w:sz="2" w:space="0" w:color="auto"/>
              <w:bottom w:val="nil"/>
              <w:right w:val="single" w:sz="2" w:space="0" w:color="auto"/>
            </w:tcBorders>
            <w:shd w:val="clear" w:color="auto" w:fill="191919"/>
          </w:tcPr>
          <w:p w:rsidR="00800016" w:rsidRPr="00800016" w:rsidRDefault="00800016" w:rsidP="00800016">
            <w:pPr>
              <w:pStyle w:val="Heading5"/>
              <w:spacing w:before="0"/>
              <w:rPr>
                <w:rFonts w:ascii="AGaramond" w:hAnsi="AGaramond"/>
                <w:b w:val="0"/>
                <w:color w:val="FFFFFF"/>
                <w:sz w:val="16"/>
                <w:szCs w:val="16"/>
              </w:rPr>
            </w:pPr>
            <w:r w:rsidRPr="00800016">
              <w:rPr>
                <w:rFonts w:ascii="AGaramond" w:hAnsi="AGaramond"/>
                <w:b w:val="0"/>
                <w:color w:val="FFFFFF"/>
                <w:sz w:val="16"/>
                <w:szCs w:val="16"/>
              </w:rPr>
              <w:t>Age</w:t>
            </w:r>
            <w:r w:rsidRPr="00800016">
              <w:rPr>
                <w:rFonts w:ascii="AGaramond" w:hAnsi="AGaramond"/>
                <w:b w:val="0"/>
                <w:color w:val="FFFFFF"/>
                <w:sz w:val="16"/>
                <w:szCs w:val="16"/>
              </w:rPr>
              <w:sym w:font="Wingdings" w:char="F0EA"/>
            </w:r>
          </w:p>
        </w:tc>
        <w:tc>
          <w:tcPr>
            <w:tcW w:w="3510" w:type="dxa"/>
            <w:gridSpan w:val="5"/>
            <w:tcBorders>
              <w:top w:val="single" w:sz="2" w:space="0" w:color="auto"/>
              <w:left w:val="single" w:sz="2" w:space="0" w:color="auto"/>
              <w:bottom w:val="single" w:sz="2" w:space="0" w:color="auto"/>
              <w:right w:val="single" w:sz="2" w:space="0" w:color="auto"/>
            </w:tcBorders>
            <w:shd w:val="clear" w:color="auto" w:fill="E6E6E6"/>
          </w:tcPr>
          <w:p w:rsidR="00800016" w:rsidRPr="00692715" w:rsidRDefault="00800016" w:rsidP="00800016">
            <w:pPr>
              <w:tabs>
                <w:tab w:val="left" w:pos="432"/>
              </w:tabs>
              <w:rPr>
                <w:rFonts w:ascii="AGaramond" w:hAnsi="AGaramond"/>
              </w:rPr>
            </w:pPr>
            <w:r>
              <w:rPr>
                <w:rFonts w:ascii="AGaramond" w:hAnsi="AGaramond"/>
              </w:rPr>
              <w:t xml:space="preserve">Female: Waist:&lt;32”         </w:t>
            </w:r>
            <w:r w:rsidRPr="00692715">
              <w:rPr>
                <w:rFonts w:ascii="AGaramond" w:hAnsi="AGaramond"/>
              </w:rPr>
              <w:t>&lt; 35”         &gt;40”</w:t>
            </w:r>
          </w:p>
        </w:tc>
        <w:tc>
          <w:tcPr>
            <w:tcW w:w="1710" w:type="dxa"/>
            <w:tcBorders>
              <w:top w:val="nil"/>
              <w:left w:val="single" w:sz="2" w:space="0" w:color="auto"/>
              <w:bottom w:val="nil"/>
              <w:right w:val="nil"/>
            </w:tcBorders>
            <w:shd w:val="clear" w:color="auto" w:fill="auto"/>
          </w:tcPr>
          <w:p w:rsidR="00800016" w:rsidRPr="00692715" w:rsidRDefault="00800016" w:rsidP="00E9685B">
            <w:pPr>
              <w:tabs>
                <w:tab w:val="left" w:pos="432"/>
              </w:tabs>
              <w:jc w:val="center"/>
              <w:rPr>
                <w:rFonts w:ascii="AGaramond" w:hAnsi="AGaramond"/>
              </w:rPr>
            </w:pPr>
          </w:p>
        </w:tc>
      </w:tr>
      <w:tr w:rsidR="00800016" w:rsidRPr="00692715">
        <w:trPr>
          <w:gridAfter w:val="1"/>
          <w:wAfter w:w="1710" w:type="dxa"/>
          <w:cantSplit/>
          <w:trHeight w:val="180"/>
        </w:trPr>
        <w:tc>
          <w:tcPr>
            <w:tcW w:w="1440" w:type="dxa"/>
            <w:vMerge w:val="restart"/>
            <w:shd w:val="clear" w:color="auto" w:fill="auto"/>
          </w:tcPr>
          <w:p w:rsidR="00800016" w:rsidRPr="00692715" w:rsidRDefault="00800016" w:rsidP="00E9685B">
            <w:pPr>
              <w:rPr>
                <w:rFonts w:ascii="AGaramond" w:hAnsi="AGaramond"/>
                <w:sz w:val="16"/>
              </w:rPr>
            </w:pPr>
            <w:r w:rsidRPr="00692715">
              <w:rPr>
                <w:rFonts w:ascii="AGaramond" w:hAnsi="AGaramond"/>
                <w:sz w:val="16"/>
              </w:rPr>
              <w:t>Possibly Impaired</w:t>
            </w:r>
          </w:p>
          <w:p w:rsidR="00800016" w:rsidRPr="00692715" w:rsidRDefault="00800016" w:rsidP="00E9685B">
            <w:pPr>
              <w:rPr>
                <w:rFonts w:ascii="AGaramond" w:hAnsi="AGaramond"/>
                <w:sz w:val="16"/>
              </w:rPr>
            </w:pPr>
            <w:r w:rsidRPr="00692715">
              <w:rPr>
                <w:rFonts w:ascii="AGaramond" w:hAnsi="AGaramond"/>
                <w:sz w:val="16"/>
              </w:rPr>
              <w:t>Glucose*</w:t>
            </w:r>
          </w:p>
        </w:tc>
        <w:tc>
          <w:tcPr>
            <w:tcW w:w="1710" w:type="dxa"/>
            <w:vMerge w:val="restart"/>
            <w:shd w:val="clear" w:color="auto" w:fill="auto"/>
            <w:vAlign w:val="center"/>
          </w:tcPr>
          <w:p w:rsidR="00800016" w:rsidRPr="00067704" w:rsidRDefault="00800016" w:rsidP="006F3A69">
            <w:pPr>
              <w:rPr>
                <w:rFonts w:ascii="AGaramond" w:hAnsi="AGaramond"/>
                <w:spacing w:val="-6"/>
                <w:sz w:val="16"/>
              </w:rPr>
            </w:pPr>
            <w:r w:rsidRPr="00067704">
              <w:rPr>
                <w:rFonts w:ascii="AGaramond" w:hAnsi="AGaramond"/>
                <w:spacing w:val="-6"/>
                <w:sz w:val="16"/>
              </w:rPr>
              <w:t>Fasting BS &gt;= 100-125</w:t>
            </w:r>
          </w:p>
          <w:p w:rsidR="00800016" w:rsidRPr="00067704" w:rsidRDefault="00800016" w:rsidP="006F3A69">
            <w:pPr>
              <w:rPr>
                <w:rFonts w:ascii="AGaramond" w:hAnsi="AGaramond"/>
                <w:spacing w:val="-6"/>
                <w:sz w:val="16"/>
              </w:rPr>
            </w:pPr>
            <w:r w:rsidRPr="00067704">
              <w:rPr>
                <w:rFonts w:ascii="AGaramond" w:hAnsi="AGaramond"/>
                <w:spacing w:val="-6"/>
                <w:sz w:val="16"/>
              </w:rPr>
              <w:t>Random BS &gt;=140-199</w:t>
            </w:r>
          </w:p>
        </w:tc>
        <w:tc>
          <w:tcPr>
            <w:tcW w:w="1350" w:type="dxa"/>
            <w:vMerge/>
            <w:shd w:val="clear" w:color="auto" w:fill="auto"/>
          </w:tcPr>
          <w:p w:rsidR="00800016" w:rsidRPr="00692715" w:rsidRDefault="00800016" w:rsidP="00E9685B">
            <w:pPr>
              <w:jc w:val="center"/>
              <w:rPr>
                <w:rFonts w:ascii="AGaramond" w:hAnsi="AGaramond"/>
              </w:rPr>
            </w:pPr>
          </w:p>
        </w:tc>
        <w:tc>
          <w:tcPr>
            <w:tcW w:w="1080" w:type="dxa"/>
            <w:vMerge/>
            <w:shd w:val="clear" w:color="auto" w:fill="auto"/>
          </w:tcPr>
          <w:p w:rsidR="00800016" w:rsidRPr="00692715" w:rsidRDefault="00800016" w:rsidP="00E9685B">
            <w:pPr>
              <w:jc w:val="center"/>
              <w:rPr>
                <w:rFonts w:ascii="AGaramond" w:hAnsi="AGaramond"/>
              </w:rPr>
            </w:pPr>
          </w:p>
        </w:tc>
        <w:tc>
          <w:tcPr>
            <w:tcW w:w="1080" w:type="dxa"/>
            <w:vMerge/>
            <w:tcBorders>
              <w:right w:val="single" w:sz="2" w:space="0" w:color="auto"/>
            </w:tcBorders>
            <w:shd w:val="clear" w:color="auto" w:fill="auto"/>
          </w:tcPr>
          <w:p w:rsidR="00800016" w:rsidRPr="00692715" w:rsidRDefault="00800016" w:rsidP="00E9685B">
            <w:pPr>
              <w:jc w:val="center"/>
              <w:rPr>
                <w:rFonts w:ascii="AGaramond" w:hAnsi="AGaramond"/>
                <w:noProof/>
              </w:rPr>
            </w:pPr>
          </w:p>
        </w:tc>
        <w:tc>
          <w:tcPr>
            <w:tcW w:w="720" w:type="dxa"/>
            <w:tcBorders>
              <w:top w:val="nil"/>
              <w:left w:val="single" w:sz="2" w:space="0" w:color="auto"/>
              <w:bottom w:val="nil"/>
              <w:right w:val="single" w:sz="2" w:space="0" w:color="auto"/>
            </w:tcBorders>
            <w:shd w:val="clear" w:color="auto" w:fill="E6E6E6"/>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20-39</w:t>
            </w:r>
          </w:p>
        </w:tc>
        <w:tc>
          <w:tcPr>
            <w:tcW w:w="652" w:type="dxa"/>
            <w:tcBorders>
              <w:top w:val="single" w:sz="2" w:space="0" w:color="auto"/>
              <w:left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5-20</w:t>
            </w:r>
          </w:p>
        </w:tc>
        <w:tc>
          <w:tcPr>
            <w:tcW w:w="1316" w:type="dxa"/>
            <w:tcBorders>
              <w:top w:val="single" w:sz="2" w:space="0" w:color="auto"/>
              <w:left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21-33</w:t>
            </w:r>
          </w:p>
        </w:tc>
        <w:tc>
          <w:tcPr>
            <w:tcW w:w="724" w:type="dxa"/>
            <w:tcBorders>
              <w:top w:val="single" w:sz="2" w:space="0" w:color="auto"/>
              <w:left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34-38</w:t>
            </w:r>
          </w:p>
        </w:tc>
        <w:tc>
          <w:tcPr>
            <w:tcW w:w="818" w:type="dxa"/>
            <w:gridSpan w:val="2"/>
            <w:tcBorders>
              <w:top w:val="single" w:sz="2" w:space="0" w:color="auto"/>
              <w:left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&gt;38</w:t>
            </w:r>
          </w:p>
        </w:tc>
      </w:tr>
      <w:tr w:rsidR="00800016" w:rsidRPr="00692715">
        <w:trPr>
          <w:gridAfter w:val="1"/>
          <w:wAfter w:w="1710" w:type="dxa"/>
          <w:cantSplit/>
          <w:trHeight w:val="180"/>
        </w:trPr>
        <w:tc>
          <w:tcPr>
            <w:tcW w:w="1440" w:type="dxa"/>
            <w:vMerge/>
            <w:shd w:val="clear" w:color="auto" w:fill="auto"/>
          </w:tcPr>
          <w:p w:rsidR="00800016" w:rsidRPr="00692715" w:rsidRDefault="00800016" w:rsidP="00E9685B">
            <w:pPr>
              <w:rPr>
                <w:rFonts w:ascii="AGaramond" w:hAnsi="AGaramond"/>
                <w:sz w:val="16"/>
              </w:rPr>
            </w:pPr>
          </w:p>
        </w:tc>
        <w:tc>
          <w:tcPr>
            <w:tcW w:w="1710" w:type="dxa"/>
            <w:vMerge/>
            <w:shd w:val="clear" w:color="auto" w:fill="auto"/>
            <w:vAlign w:val="center"/>
          </w:tcPr>
          <w:p w:rsidR="00800016" w:rsidRPr="00692715" w:rsidRDefault="00800016" w:rsidP="006F3A69">
            <w:pPr>
              <w:rPr>
                <w:rFonts w:ascii="AGaramond" w:hAnsi="AGaramond"/>
                <w:sz w:val="16"/>
              </w:rPr>
            </w:pPr>
          </w:p>
        </w:tc>
        <w:tc>
          <w:tcPr>
            <w:tcW w:w="1350" w:type="dxa"/>
            <w:vMerge/>
            <w:shd w:val="clear" w:color="auto" w:fill="auto"/>
          </w:tcPr>
          <w:p w:rsidR="00800016" w:rsidRPr="00692715" w:rsidRDefault="00800016" w:rsidP="00E9685B">
            <w:pPr>
              <w:jc w:val="center"/>
              <w:rPr>
                <w:rFonts w:ascii="AGaramond" w:hAnsi="AGaramond"/>
              </w:rPr>
            </w:pPr>
          </w:p>
        </w:tc>
        <w:tc>
          <w:tcPr>
            <w:tcW w:w="1080" w:type="dxa"/>
            <w:vMerge/>
            <w:shd w:val="clear" w:color="auto" w:fill="auto"/>
          </w:tcPr>
          <w:p w:rsidR="00800016" w:rsidRPr="00692715" w:rsidRDefault="00800016" w:rsidP="00E9685B">
            <w:pPr>
              <w:jc w:val="center"/>
              <w:rPr>
                <w:rFonts w:ascii="AGaramond" w:hAnsi="AGaramond"/>
              </w:rPr>
            </w:pPr>
          </w:p>
        </w:tc>
        <w:tc>
          <w:tcPr>
            <w:tcW w:w="1080" w:type="dxa"/>
            <w:vMerge/>
            <w:tcBorders>
              <w:right w:val="single" w:sz="2" w:space="0" w:color="auto"/>
            </w:tcBorders>
            <w:shd w:val="clear" w:color="auto" w:fill="auto"/>
          </w:tcPr>
          <w:p w:rsidR="00800016" w:rsidRPr="00692715" w:rsidRDefault="00800016" w:rsidP="00E9685B">
            <w:pPr>
              <w:jc w:val="center"/>
              <w:rPr>
                <w:rFonts w:ascii="AGaramond" w:hAnsi="AGaramond"/>
                <w:noProof/>
              </w:rPr>
            </w:pPr>
          </w:p>
        </w:tc>
        <w:tc>
          <w:tcPr>
            <w:tcW w:w="720" w:type="dxa"/>
            <w:tcBorders>
              <w:top w:val="nil"/>
              <w:left w:val="single" w:sz="2" w:space="0" w:color="auto"/>
              <w:bottom w:val="nil"/>
              <w:right w:val="single" w:sz="2" w:space="0" w:color="auto"/>
            </w:tcBorders>
            <w:shd w:val="clear" w:color="auto" w:fill="E6E6E6"/>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40-59</w:t>
            </w:r>
          </w:p>
        </w:tc>
        <w:tc>
          <w:tcPr>
            <w:tcW w:w="652" w:type="dxa"/>
            <w:tcBorders>
              <w:left w:val="single" w:sz="2" w:space="0" w:color="auto"/>
              <w:bottom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5-22</w:t>
            </w:r>
          </w:p>
        </w:tc>
        <w:tc>
          <w:tcPr>
            <w:tcW w:w="1316" w:type="dxa"/>
            <w:tcBorders>
              <w:left w:val="single" w:sz="2" w:space="0" w:color="auto"/>
              <w:bottom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23-34</w:t>
            </w:r>
          </w:p>
        </w:tc>
        <w:tc>
          <w:tcPr>
            <w:tcW w:w="724" w:type="dxa"/>
            <w:tcBorders>
              <w:left w:val="single" w:sz="2" w:space="0" w:color="auto"/>
              <w:bottom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35-40</w:t>
            </w:r>
          </w:p>
        </w:tc>
        <w:tc>
          <w:tcPr>
            <w:tcW w:w="818" w:type="dxa"/>
            <w:gridSpan w:val="2"/>
            <w:tcBorders>
              <w:left w:val="single" w:sz="2" w:space="0" w:color="auto"/>
              <w:bottom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&gt;40</w:t>
            </w:r>
          </w:p>
        </w:tc>
      </w:tr>
      <w:tr w:rsidR="00800016" w:rsidRPr="00692715">
        <w:trPr>
          <w:gridAfter w:val="1"/>
          <w:wAfter w:w="1710" w:type="dxa"/>
          <w:cantSplit/>
          <w:trHeight w:val="190"/>
        </w:trPr>
        <w:tc>
          <w:tcPr>
            <w:tcW w:w="1440" w:type="dxa"/>
            <w:vMerge w:val="restart"/>
            <w:shd w:val="clear" w:color="auto" w:fill="auto"/>
          </w:tcPr>
          <w:p w:rsidR="00800016" w:rsidRPr="00692715" w:rsidRDefault="00800016" w:rsidP="00E9685B">
            <w:pPr>
              <w:rPr>
                <w:rFonts w:ascii="AGaramond" w:hAnsi="AGaramond"/>
                <w:sz w:val="16"/>
              </w:rPr>
            </w:pPr>
            <w:r w:rsidRPr="00692715">
              <w:rPr>
                <w:rFonts w:ascii="AGaramond" w:hAnsi="AGaramond"/>
                <w:sz w:val="16"/>
              </w:rPr>
              <w:t>Possibly Diabetes**</w:t>
            </w:r>
          </w:p>
          <w:p w:rsidR="00800016" w:rsidRPr="00692715" w:rsidRDefault="00800016" w:rsidP="00E9685B">
            <w:pPr>
              <w:rPr>
                <w:rFonts w:ascii="AGaramond" w:hAnsi="AGaramond"/>
                <w:sz w:val="16"/>
              </w:rPr>
            </w:pPr>
            <w:r w:rsidRPr="00692715">
              <w:rPr>
                <w:rFonts w:ascii="AGaramond" w:hAnsi="AGaramond"/>
                <w:sz w:val="16"/>
              </w:rPr>
              <w:t>2</w:t>
            </w:r>
            <w:r w:rsidRPr="00692715">
              <w:rPr>
                <w:rFonts w:ascii="AGaramond" w:hAnsi="AGaramond"/>
                <w:sz w:val="16"/>
                <w:vertAlign w:val="superscript"/>
              </w:rPr>
              <w:t>nd</w:t>
            </w:r>
            <w:r w:rsidRPr="00692715">
              <w:rPr>
                <w:rFonts w:ascii="AGaramond" w:hAnsi="AGaramond"/>
                <w:sz w:val="16"/>
              </w:rPr>
              <w:t xml:space="preserve"> _________</w:t>
            </w:r>
          </w:p>
        </w:tc>
        <w:tc>
          <w:tcPr>
            <w:tcW w:w="1710" w:type="dxa"/>
            <w:vMerge w:val="restart"/>
            <w:shd w:val="clear" w:color="auto" w:fill="auto"/>
            <w:vAlign w:val="center"/>
          </w:tcPr>
          <w:p w:rsidR="00800016" w:rsidRPr="00692715" w:rsidRDefault="00800016" w:rsidP="006F3A69">
            <w:pPr>
              <w:rPr>
                <w:rFonts w:ascii="AGaramond" w:hAnsi="AGaramond"/>
                <w:sz w:val="16"/>
              </w:rPr>
            </w:pPr>
            <w:r w:rsidRPr="00692715">
              <w:rPr>
                <w:rFonts w:ascii="AGaramond" w:hAnsi="AGaramond"/>
                <w:sz w:val="16"/>
              </w:rPr>
              <w:t>Fasting BS &gt; = 126</w:t>
            </w:r>
          </w:p>
          <w:p w:rsidR="00800016" w:rsidRPr="00692715" w:rsidRDefault="00800016" w:rsidP="006F3A69">
            <w:pPr>
              <w:rPr>
                <w:rFonts w:ascii="AGaramond" w:hAnsi="AGaramond"/>
                <w:sz w:val="16"/>
              </w:rPr>
            </w:pPr>
            <w:r w:rsidRPr="00692715">
              <w:rPr>
                <w:rFonts w:ascii="AGaramond" w:hAnsi="AGaramond"/>
                <w:sz w:val="16"/>
              </w:rPr>
              <w:t>Random BS &gt; = 200</w:t>
            </w:r>
          </w:p>
        </w:tc>
        <w:tc>
          <w:tcPr>
            <w:tcW w:w="1350" w:type="dxa"/>
            <w:vMerge/>
            <w:shd w:val="clear" w:color="auto" w:fill="auto"/>
          </w:tcPr>
          <w:p w:rsidR="00800016" w:rsidRPr="00692715" w:rsidRDefault="00800016" w:rsidP="00E9685B">
            <w:pPr>
              <w:jc w:val="center"/>
              <w:rPr>
                <w:rFonts w:ascii="AGaramond" w:hAnsi="AGaramond"/>
              </w:rPr>
            </w:pPr>
          </w:p>
        </w:tc>
        <w:tc>
          <w:tcPr>
            <w:tcW w:w="1080" w:type="dxa"/>
            <w:vMerge/>
            <w:shd w:val="clear" w:color="auto" w:fill="auto"/>
          </w:tcPr>
          <w:p w:rsidR="00800016" w:rsidRPr="00692715" w:rsidRDefault="00800016" w:rsidP="00E9685B">
            <w:pPr>
              <w:jc w:val="center"/>
              <w:rPr>
                <w:rFonts w:ascii="AGaramond" w:hAnsi="AGaramond"/>
              </w:rPr>
            </w:pPr>
          </w:p>
        </w:tc>
        <w:tc>
          <w:tcPr>
            <w:tcW w:w="1080" w:type="dxa"/>
            <w:vMerge/>
            <w:tcBorders>
              <w:right w:val="single" w:sz="2" w:space="0" w:color="auto"/>
            </w:tcBorders>
            <w:shd w:val="clear" w:color="auto" w:fill="auto"/>
          </w:tcPr>
          <w:p w:rsidR="00800016" w:rsidRPr="00692715" w:rsidRDefault="00800016" w:rsidP="00E9685B">
            <w:pPr>
              <w:jc w:val="center"/>
              <w:rPr>
                <w:rFonts w:ascii="AGaramond" w:hAnsi="AGaramond"/>
                <w:noProof/>
              </w:rPr>
            </w:pPr>
          </w:p>
        </w:tc>
        <w:tc>
          <w:tcPr>
            <w:tcW w:w="720" w:type="dxa"/>
            <w:tcBorders>
              <w:top w:val="nil"/>
              <w:left w:val="single" w:sz="2" w:space="0" w:color="auto"/>
              <w:bottom w:val="nil"/>
              <w:right w:val="single" w:sz="2" w:space="0" w:color="auto"/>
            </w:tcBorders>
            <w:shd w:val="clear" w:color="auto" w:fill="E6E6E6"/>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60-79</w:t>
            </w:r>
          </w:p>
        </w:tc>
        <w:tc>
          <w:tcPr>
            <w:tcW w:w="652"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5-23</w:t>
            </w:r>
          </w:p>
        </w:tc>
        <w:tc>
          <w:tcPr>
            <w:tcW w:w="1316"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24-36</w:t>
            </w:r>
          </w:p>
        </w:tc>
        <w:tc>
          <w:tcPr>
            <w:tcW w:w="724"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37-41</w:t>
            </w:r>
          </w:p>
        </w:tc>
        <w:tc>
          <w:tcPr>
            <w:tcW w:w="8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tabs>
                <w:tab w:val="left" w:pos="432"/>
              </w:tabs>
              <w:jc w:val="center"/>
              <w:rPr>
                <w:rFonts w:ascii="AGaramond" w:hAnsi="AGaramond"/>
                <w:sz w:val="16"/>
              </w:rPr>
            </w:pPr>
            <w:r w:rsidRPr="00692715">
              <w:rPr>
                <w:rFonts w:ascii="AGaramond" w:hAnsi="AGaramond"/>
                <w:sz w:val="16"/>
              </w:rPr>
              <w:t>&gt;41</w:t>
            </w:r>
          </w:p>
        </w:tc>
      </w:tr>
      <w:tr w:rsidR="00800016" w:rsidRPr="00692715">
        <w:trPr>
          <w:gridAfter w:val="1"/>
          <w:wAfter w:w="1710" w:type="dxa"/>
          <w:cantSplit/>
          <w:trHeight w:val="170"/>
        </w:trPr>
        <w:tc>
          <w:tcPr>
            <w:tcW w:w="1440" w:type="dxa"/>
            <w:vMerge/>
            <w:shd w:val="clear" w:color="auto" w:fill="auto"/>
          </w:tcPr>
          <w:p w:rsidR="00800016" w:rsidRPr="00692715" w:rsidRDefault="00800016" w:rsidP="00E9685B">
            <w:pPr>
              <w:rPr>
                <w:rFonts w:ascii="AGaramond" w:hAnsi="AGaramond"/>
                <w:sz w:val="16"/>
              </w:rPr>
            </w:pPr>
          </w:p>
        </w:tc>
        <w:tc>
          <w:tcPr>
            <w:tcW w:w="1710" w:type="dxa"/>
            <w:vMerge/>
            <w:shd w:val="clear" w:color="auto" w:fill="auto"/>
          </w:tcPr>
          <w:p w:rsidR="00800016" w:rsidRPr="00692715" w:rsidRDefault="00800016" w:rsidP="00E9685B">
            <w:pPr>
              <w:rPr>
                <w:rFonts w:ascii="AGaramond" w:hAnsi="AGaramond"/>
                <w:sz w:val="16"/>
              </w:rPr>
            </w:pPr>
          </w:p>
        </w:tc>
        <w:tc>
          <w:tcPr>
            <w:tcW w:w="1350" w:type="dxa"/>
            <w:vMerge/>
            <w:shd w:val="clear" w:color="auto" w:fill="auto"/>
          </w:tcPr>
          <w:p w:rsidR="00800016" w:rsidRPr="00692715" w:rsidRDefault="00800016" w:rsidP="00E9685B">
            <w:pPr>
              <w:jc w:val="center"/>
              <w:rPr>
                <w:rFonts w:ascii="AGaramond" w:hAnsi="AGaramond"/>
              </w:rPr>
            </w:pPr>
          </w:p>
        </w:tc>
        <w:tc>
          <w:tcPr>
            <w:tcW w:w="1080" w:type="dxa"/>
            <w:vMerge/>
            <w:shd w:val="clear" w:color="auto" w:fill="auto"/>
          </w:tcPr>
          <w:p w:rsidR="00800016" w:rsidRPr="00692715" w:rsidRDefault="00800016" w:rsidP="00E9685B">
            <w:pPr>
              <w:jc w:val="center"/>
              <w:rPr>
                <w:rFonts w:ascii="AGaramond" w:hAnsi="AGaramond"/>
              </w:rPr>
            </w:pPr>
          </w:p>
        </w:tc>
        <w:tc>
          <w:tcPr>
            <w:tcW w:w="1080" w:type="dxa"/>
            <w:vMerge/>
            <w:tcBorders>
              <w:right w:val="single" w:sz="2" w:space="0" w:color="auto"/>
            </w:tcBorders>
            <w:shd w:val="clear" w:color="auto" w:fill="auto"/>
          </w:tcPr>
          <w:p w:rsidR="00800016" w:rsidRPr="00692715" w:rsidRDefault="00800016" w:rsidP="00E9685B">
            <w:pPr>
              <w:jc w:val="center"/>
              <w:rPr>
                <w:rFonts w:ascii="AGaramond" w:hAnsi="AGaramond"/>
                <w:noProof/>
              </w:rPr>
            </w:pPr>
          </w:p>
        </w:tc>
        <w:tc>
          <w:tcPr>
            <w:tcW w:w="720" w:type="dxa"/>
            <w:tcBorders>
              <w:top w:val="nil"/>
              <w:left w:val="single" w:sz="2" w:space="0" w:color="auto"/>
              <w:bottom w:val="nil"/>
              <w:right w:val="single" w:sz="2" w:space="0" w:color="auto"/>
            </w:tcBorders>
            <w:shd w:val="clear" w:color="auto" w:fill="E6E6E6"/>
          </w:tcPr>
          <w:p w:rsidR="00800016" w:rsidRPr="00692715" w:rsidRDefault="00800016" w:rsidP="00E9685B">
            <w:pPr>
              <w:tabs>
                <w:tab w:val="left" w:pos="432"/>
              </w:tabs>
              <w:jc w:val="center"/>
              <w:rPr>
                <w:rFonts w:ascii="AGaramond" w:hAnsi="AGaramond"/>
                <w:sz w:val="8"/>
              </w:rPr>
            </w:pPr>
          </w:p>
        </w:tc>
        <w:tc>
          <w:tcPr>
            <w:tcW w:w="3510" w:type="dxa"/>
            <w:gridSpan w:val="5"/>
            <w:tcBorders>
              <w:top w:val="single" w:sz="2" w:space="0" w:color="auto"/>
              <w:left w:val="single" w:sz="2" w:space="0" w:color="auto"/>
              <w:bottom w:val="single" w:sz="2" w:space="0" w:color="auto"/>
              <w:right w:val="single" w:sz="2" w:space="0" w:color="auto"/>
            </w:tcBorders>
            <w:shd w:val="clear" w:color="auto" w:fill="E6E6E6"/>
          </w:tcPr>
          <w:p w:rsidR="00800016" w:rsidRPr="00692715" w:rsidRDefault="00800016" w:rsidP="00E9685B">
            <w:pPr>
              <w:tabs>
                <w:tab w:val="left" w:pos="432"/>
              </w:tabs>
              <w:rPr>
                <w:rFonts w:ascii="AGaramond" w:hAnsi="AGaramond"/>
                <w:sz w:val="8"/>
              </w:rPr>
            </w:pPr>
            <w:r w:rsidRPr="00692715">
              <w:rPr>
                <w:rFonts w:ascii="AGaramond" w:hAnsi="AGaramond"/>
              </w:rPr>
              <w:t xml:space="preserve">Male: </w:t>
            </w:r>
            <w:r>
              <w:rPr>
                <w:rFonts w:ascii="AGaramond" w:hAnsi="AGaramond"/>
              </w:rPr>
              <w:t xml:space="preserve">    Waist:&lt;</w:t>
            </w:r>
            <w:r w:rsidRPr="00692715">
              <w:rPr>
                <w:rFonts w:ascii="AGaramond" w:hAnsi="AGaramond"/>
              </w:rPr>
              <w:t>34”         &gt;34”         &gt;40”</w:t>
            </w:r>
          </w:p>
        </w:tc>
      </w:tr>
      <w:tr w:rsidR="00800016" w:rsidRPr="00692715">
        <w:trPr>
          <w:gridAfter w:val="1"/>
          <w:wAfter w:w="1710" w:type="dxa"/>
          <w:cantSplit/>
          <w:trHeight w:val="89"/>
        </w:trPr>
        <w:tc>
          <w:tcPr>
            <w:tcW w:w="3150" w:type="dxa"/>
            <w:gridSpan w:val="2"/>
            <w:vMerge w:val="restart"/>
            <w:shd w:val="clear" w:color="auto" w:fill="auto"/>
          </w:tcPr>
          <w:p w:rsidR="00800016" w:rsidRPr="00692715" w:rsidRDefault="00800016" w:rsidP="00E9685B">
            <w:pPr>
              <w:rPr>
                <w:rFonts w:ascii="AGaramond" w:hAnsi="AGaramond"/>
              </w:rPr>
            </w:pPr>
            <w:r w:rsidRPr="00692715">
              <w:rPr>
                <w:rFonts w:ascii="AGaramond" w:hAnsi="AGaramond"/>
                <w:vertAlign w:val="superscript"/>
              </w:rPr>
              <w:t>Notes:</w:t>
            </w:r>
          </w:p>
          <w:p w:rsidR="00800016" w:rsidRPr="00692715" w:rsidRDefault="00800016" w:rsidP="00E9685B">
            <w:pPr>
              <w:rPr>
                <w:rFonts w:ascii="AGaramond" w:hAnsi="AGaramond"/>
                <w:i/>
                <w:sz w:val="16"/>
              </w:rPr>
            </w:pPr>
            <w:r w:rsidRPr="00692715">
              <w:rPr>
                <w:rFonts w:ascii="AGaramond" w:hAnsi="AGaramond"/>
                <w:vertAlign w:val="superscript"/>
              </w:rPr>
              <w:t>Symptoms:</w:t>
            </w:r>
          </w:p>
        </w:tc>
        <w:tc>
          <w:tcPr>
            <w:tcW w:w="3510" w:type="dxa"/>
            <w:gridSpan w:val="3"/>
            <w:vMerge w:val="restart"/>
            <w:tcBorders>
              <w:right w:val="single" w:sz="2" w:space="0" w:color="auto"/>
            </w:tcBorders>
            <w:shd w:val="clear" w:color="auto" w:fill="auto"/>
          </w:tcPr>
          <w:p w:rsidR="00800016" w:rsidRPr="00692715" w:rsidRDefault="00800016" w:rsidP="00E9685B">
            <w:pPr>
              <w:rPr>
                <w:rFonts w:ascii="AGaramond" w:hAnsi="AGaramond"/>
              </w:rPr>
            </w:pPr>
            <w:r w:rsidRPr="00692715">
              <w:rPr>
                <w:rFonts w:ascii="AGaramond" w:hAnsi="AGaramond"/>
                <w:vertAlign w:val="superscript"/>
              </w:rPr>
              <w:t>Notes:</w:t>
            </w:r>
            <w:r w:rsidRPr="00692715">
              <w:rPr>
                <w:rFonts w:ascii="AGaramond" w:hAnsi="AGaramond"/>
                <w:i/>
              </w:rPr>
              <w:t xml:space="preserve"> </w:t>
            </w:r>
            <w:r w:rsidRPr="00692715">
              <w:rPr>
                <w:rFonts w:ascii="AGaramond" w:hAnsi="AGaramond"/>
              </w:rPr>
              <w:t xml:space="preserve">Pulse_______        </w:t>
            </w:r>
            <w:proofErr w:type="spellStart"/>
            <w:r w:rsidRPr="00692715">
              <w:rPr>
                <w:rFonts w:ascii="AGaramond" w:hAnsi="AGaramond"/>
              </w:rPr>
              <w:t>Resp</w:t>
            </w:r>
            <w:proofErr w:type="spellEnd"/>
            <w:r w:rsidRPr="00692715">
              <w:rPr>
                <w:rFonts w:ascii="AGaramond" w:hAnsi="AGaramond"/>
              </w:rPr>
              <w:t>_______</w:t>
            </w:r>
          </w:p>
          <w:p w:rsidR="00800016" w:rsidRPr="00692715" w:rsidRDefault="00800016" w:rsidP="00E9685B">
            <w:pPr>
              <w:rPr>
                <w:rFonts w:ascii="AGaramond" w:hAnsi="AGaramond"/>
                <w:vertAlign w:val="superscript"/>
              </w:rPr>
            </w:pPr>
            <w:r w:rsidRPr="00692715">
              <w:rPr>
                <w:rFonts w:ascii="AGaramond" w:hAnsi="AGaramond"/>
                <w:vertAlign w:val="superscript"/>
              </w:rPr>
              <w:t>Symptoms:</w:t>
            </w:r>
          </w:p>
        </w:tc>
        <w:tc>
          <w:tcPr>
            <w:tcW w:w="720" w:type="dxa"/>
            <w:tcBorders>
              <w:top w:val="nil"/>
              <w:left w:val="single" w:sz="2" w:space="0" w:color="auto"/>
              <w:bottom w:val="nil"/>
              <w:right w:val="single" w:sz="2" w:space="0" w:color="auto"/>
            </w:tcBorders>
            <w:shd w:val="clear" w:color="auto" w:fill="E6E6E6"/>
          </w:tcPr>
          <w:p w:rsidR="00800016" w:rsidRPr="00692715" w:rsidRDefault="00800016" w:rsidP="00E9685B">
            <w:pPr>
              <w:jc w:val="center"/>
              <w:rPr>
                <w:rFonts w:ascii="AGaramond" w:hAnsi="AGaramond"/>
                <w:sz w:val="16"/>
              </w:rPr>
            </w:pPr>
            <w:r w:rsidRPr="00692715">
              <w:rPr>
                <w:rFonts w:ascii="AGaramond" w:hAnsi="AGaramond"/>
                <w:sz w:val="16"/>
              </w:rPr>
              <w:t>20-39</w:t>
            </w:r>
          </w:p>
        </w:tc>
        <w:tc>
          <w:tcPr>
            <w:tcW w:w="652"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jc w:val="center"/>
              <w:rPr>
                <w:rFonts w:ascii="AGaramond" w:hAnsi="AGaramond"/>
                <w:sz w:val="16"/>
              </w:rPr>
            </w:pPr>
            <w:r w:rsidRPr="00692715">
              <w:rPr>
                <w:rFonts w:ascii="AGaramond" w:hAnsi="AGaramond"/>
                <w:sz w:val="16"/>
              </w:rPr>
              <w:t>5-7</w:t>
            </w:r>
          </w:p>
        </w:tc>
        <w:tc>
          <w:tcPr>
            <w:tcW w:w="1316"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jc w:val="center"/>
              <w:rPr>
                <w:rFonts w:ascii="AGaramond" w:hAnsi="AGaramond"/>
                <w:sz w:val="16"/>
              </w:rPr>
            </w:pPr>
            <w:r w:rsidRPr="00692715">
              <w:rPr>
                <w:rFonts w:ascii="AGaramond" w:hAnsi="AGaramond"/>
                <w:sz w:val="16"/>
              </w:rPr>
              <w:t>8-20</w:t>
            </w:r>
          </w:p>
        </w:tc>
        <w:tc>
          <w:tcPr>
            <w:tcW w:w="73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jc w:val="center"/>
              <w:rPr>
                <w:rFonts w:ascii="AGaramond" w:hAnsi="AGaramond"/>
                <w:sz w:val="16"/>
              </w:rPr>
            </w:pPr>
            <w:r w:rsidRPr="00692715">
              <w:rPr>
                <w:rFonts w:ascii="AGaramond" w:hAnsi="AGaramond"/>
                <w:sz w:val="16"/>
              </w:rPr>
              <w:t>21-25</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jc w:val="center"/>
              <w:rPr>
                <w:rFonts w:ascii="AGaramond" w:hAnsi="AGaramond"/>
                <w:sz w:val="16"/>
              </w:rPr>
            </w:pPr>
            <w:r w:rsidRPr="00692715">
              <w:rPr>
                <w:rFonts w:ascii="AGaramond" w:hAnsi="AGaramond"/>
                <w:sz w:val="16"/>
              </w:rPr>
              <w:t>&gt;25</w:t>
            </w:r>
          </w:p>
        </w:tc>
      </w:tr>
      <w:tr w:rsidR="00800016" w:rsidRPr="00692715">
        <w:trPr>
          <w:gridAfter w:val="1"/>
          <w:wAfter w:w="1710" w:type="dxa"/>
          <w:cantSplit/>
          <w:trHeight w:val="87"/>
        </w:trPr>
        <w:tc>
          <w:tcPr>
            <w:tcW w:w="3150" w:type="dxa"/>
            <w:gridSpan w:val="2"/>
            <w:vMerge/>
            <w:shd w:val="clear" w:color="auto" w:fill="auto"/>
          </w:tcPr>
          <w:p w:rsidR="00800016" w:rsidRPr="00692715" w:rsidRDefault="00800016" w:rsidP="00E9685B">
            <w:pPr>
              <w:rPr>
                <w:rFonts w:ascii="AGaramond" w:hAnsi="AGaramond"/>
              </w:rPr>
            </w:pPr>
          </w:p>
        </w:tc>
        <w:tc>
          <w:tcPr>
            <w:tcW w:w="3510" w:type="dxa"/>
            <w:gridSpan w:val="3"/>
            <w:vMerge/>
            <w:tcBorders>
              <w:right w:val="single" w:sz="2" w:space="0" w:color="auto"/>
            </w:tcBorders>
            <w:shd w:val="clear" w:color="auto" w:fill="auto"/>
          </w:tcPr>
          <w:p w:rsidR="00800016" w:rsidRPr="00692715" w:rsidRDefault="00800016" w:rsidP="00E9685B">
            <w:pPr>
              <w:rPr>
                <w:rFonts w:ascii="AGaramond" w:hAnsi="AGaramond"/>
              </w:rPr>
            </w:pPr>
          </w:p>
        </w:tc>
        <w:tc>
          <w:tcPr>
            <w:tcW w:w="720" w:type="dxa"/>
            <w:tcBorders>
              <w:top w:val="nil"/>
              <w:left w:val="single" w:sz="2" w:space="0" w:color="auto"/>
              <w:bottom w:val="nil"/>
              <w:right w:val="single" w:sz="2" w:space="0" w:color="auto"/>
            </w:tcBorders>
            <w:shd w:val="clear" w:color="auto" w:fill="E6E6E6"/>
          </w:tcPr>
          <w:p w:rsidR="00800016" w:rsidRPr="00692715" w:rsidRDefault="00800016" w:rsidP="00E9685B">
            <w:pPr>
              <w:jc w:val="center"/>
              <w:rPr>
                <w:rFonts w:ascii="AGaramond" w:hAnsi="AGaramond"/>
                <w:sz w:val="16"/>
              </w:rPr>
            </w:pPr>
            <w:r w:rsidRPr="00692715">
              <w:rPr>
                <w:rFonts w:ascii="AGaramond" w:hAnsi="AGaramond"/>
                <w:sz w:val="16"/>
              </w:rPr>
              <w:t>40-59</w:t>
            </w:r>
          </w:p>
        </w:tc>
        <w:tc>
          <w:tcPr>
            <w:tcW w:w="652"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jc w:val="center"/>
              <w:rPr>
                <w:rFonts w:ascii="AGaramond" w:hAnsi="AGaramond"/>
                <w:sz w:val="16"/>
              </w:rPr>
            </w:pPr>
            <w:r w:rsidRPr="00692715">
              <w:rPr>
                <w:rFonts w:ascii="AGaramond" w:hAnsi="AGaramond"/>
                <w:sz w:val="16"/>
              </w:rPr>
              <w:t>5-10</w:t>
            </w:r>
          </w:p>
        </w:tc>
        <w:tc>
          <w:tcPr>
            <w:tcW w:w="1316"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jc w:val="center"/>
              <w:rPr>
                <w:rFonts w:ascii="AGaramond" w:hAnsi="AGaramond"/>
                <w:sz w:val="16"/>
              </w:rPr>
            </w:pPr>
            <w:r w:rsidRPr="00692715">
              <w:rPr>
                <w:rFonts w:ascii="AGaramond" w:hAnsi="AGaramond"/>
                <w:sz w:val="16"/>
              </w:rPr>
              <w:t>11-21</w:t>
            </w:r>
          </w:p>
        </w:tc>
        <w:tc>
          <w:tcPr>
            <w:tcW w:w="73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jc w:val="center"/>
              <w:rPr>
                <w:rFonts w:ascii="AGaramond" w:hAnsi="AGaramond"/>
                <w:sz w:val="16"/>
              </w:rPr>
            </w:pPr>
            <w:r w:rsidRPr="00692715">
              <w:rPr>
                <w:rFonts w:ascii="AGaramond" w:hAnsi="AGaramond"/>
                <w:sz w:val="16"/>
              </w:rPr>
              <w:t>22-27</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800016" w:rsidRPr="00692715" w:rsidRDefault="00800016" w:rsidP="00E9685B">
            <w:pPr>
              <w:jc w:val="center"/>
              <w:rPr>
                <w:rFonts w:ascii="AGaramond" w:hAnsi="AGaramond"/>
                <w:sz w:val="16"/>
              </w:rPr>
            </w:pPr>
            <w:r w:rsidRPr="00692715">
              <w:rPr>
                <w:rFonts w:ascii="AGaramond" w:hAnsi="AGaramond"/>
                <w:sz w:val="16"/>
              </w:rPr>
              <w:t>&gt;27</w:t>
            </w:r>
          </w:p>
        </w:tc>
      </w:tr>
      <w:tr w:rsidR="00800016" w:rsidRPr="00692715">
        <w:trPr>
          <w:gridAfter w:val="1"/>
          <w:wAfter w:w="1710" w:type="dxa"/>
          <w:cantSplit/>
          <w:trHeight w:val="152"/>
        </w:trPr>
        <w:tc>
          <w:tcPr>
            <w:tcW w:w="3150" w:type="dxa"/>
            <w:gridSpan w:val="2"/>
            <w:vMerge/>
            <w:shd w:val="clear" w:color="auto" w:fill="auto"/>
          </w:tcPr>
          <w:p w:rsidR="00800016" w:rsidRPr="00692715" w:rsidRDefault="00800016" w:rsidP="00E9685B">
            <w:pPr>
              <w:rPr>
                <w:rFonts w:ascii="AGaramond" w:hAnsi="AGaramond"/>
                <w:i/>
              </w:rPr>
            </w:pPr>
          </w:p>
        </w:tc>
        <w:tc>
          <w:tcPr>
            <w:tcW w:w="3510" w:type="dxa"/>
            <w:gridSpan w:val="3"/>
            <w:vMerge/>
            <w:tcBorders>
              <w:right w:val="single" w:sz="2" w:space="0" w:color="auto"/>
            </w:tcBorders>
            <w:shd w:val="clear" w:color="auto" w:fill="auto"/>
          </w:tcPr>
          <w:p w:rsidR="00800016" w:rsidRPr="00692715" w:rsidRDefault="00800016" w:rsidP="00E9685B">
            <w:pPr>
              <w:rPr>
                <w:rFonts w:ascii="AGaramond" w:hAnsi="AGaramond"/>
              </w:rPr>
            </w:pPr>
          </w:p>
        </w:tc>
        <w:tc>
          <w:tcPr>
            <w:tcW w:w="720" w:type="dxa"/>
            <w:tcBorders>
              <w:top w:val="nil"/>
              <w:left w:val="single" w:sz="2" w:space="0" w:color="auto"/>
              <w:bottom w:val="single" w:sz="2" w:space="0" w:color="auto"/>
              <w:right w:val="single" w:sz="2" w:space="0" w:color="auto"/>
            </w:tcBorders>
            <w:shd w:val="clear" w:color="auto" w:fill="E6E6E6"/>
          </w:tcPr>
          <w:p w:rsidR="00800016" w:rsidRPr="00692715" w:rsidRDefault="00800016" w:rsidP="00E9685B">
            <w:pPr>
              <w:jc w:val="center"/>
              <w:rPr>
                <w:rFonts w:ascii="AGaramond" w:hAnsi="AGaramond"/>
                <w:sz w:val="16"/>
              </w:rPr>
            </w:pPr>
            <w:r w:rsidRPr="00692715">
              <w:rPr>
                <w:rFonts w:ascii="AGaramond" w:hAnsi="AGaramond"/>
                <w:sz w:val="16"/>
              </w:rPr>
              <w:t>60-79</w:t>
            </w:r>
          </w:p>
        </w:tc>
        <w:tc>
          <w:tcPr>
            <w:tcW w:w="652" w:type="dxa"/>
            <w:tcBorders>
              <w:top w:val="single" w:sz="2" w:space="0" w:color="auto"/>
              <w:left w:val="single" w:sz="2" w:space="0" w:color="auto"/>
              <w:right w:val="single" w:sz="2" w:space="0" w:color="auto"/>
            </w:tcBorders>
            <w:shd w:val="clear" w:color="auto" w:fill="auto"/>
          </w:tcPr>
          <w:p w:rsidR="00800016" w:rsidRPr="00692715" w:rsidRDefault="00800016" w:rsidP="00E9685B">
            <w:pPr>
              <w:jc w:val="center"/>
              <w:rPr>
                <w:rFonts w:ascii="AGaramond" w:hAnsi="AGaramond"/>
                <w:sz w:val="16"/>
              </w:rPr>
            </w:pPr>
            <w:r w:rsidRPr="00692715">
              <w:rPr>
                <w:rFonts w:ascii="AGaramond" w:hAnsi="AGaramond"/>
                <w:sz w:val="16"/>
              </w:rPr>
              <w:t>5-12</w:t>
            </w:r>
          </w:p>
        </w:tc>
        <w:tc>
          <w:tcPr>
            <w:tcW w:w="1316" w:type="dxa"/>
            <w:tcBorders>
              <w:top w:val="single" w:sz="2" w:space="0" w:color="auto"/>
              <w:left w:val="single" w:sz="2" w:space="0" w:color="auto"/>
              <w:right w:val="single" w:sz="2" w:space="0" w:color="auto"/>
            </w:tcBorders>
            <w:shd w:val="clear" w:color="auto" w:fill="auto"/>
          </w:tcPr>
          <w:p w:rsidR="00800016" w:rsidRPr="00692715" w:rsidRDefault="00800016" w:rsidP="00E9685B">
            <w:pPr>
              <w:jc w:val="center"/>
              <w:rPr>
                <w:rFonts w:ascii="AGaramond" w:hAnsi="AGaramond"/>
                <w:sz w:val="16"/>
              </w:rPr>
            </w:pPr>
            <w:r w:rsidRPr="00692715">
              <w:rPr>
                <w:rFonts w:ascii="AGaramond" w:hAnsi="AGaramond"/>
                <w:sz w:val="16"/>
              </w:rPr>
              <w:t>13-25</w:t>
            </w:r>
          </w:p>
        </w:tc>
        <w:tc>
          <w:tcPr>
            <w:tcW w:w="732" w:type="dxa"/>
            <w:gridSpan w:val="2"/>
            <w:tcBorders>
              <w:top w:val="single" w:sz="2" w:space="0" w:color="auto"/>
              <w:left w:val="single" w:sz="2" w:space="0" w:color="auto"/>
              <w:right w:val="single" w:sz="2" w:space="0" w:color="auto"/>
            </w:tcBorders>
            <w:shd w:val="clear" w:color="auto" w:fill="auto"/>
          </w:tcPr>
          <w:p w:rsidR="00800016" w:rsidRPr="00692715" w:rsidRDefault="00800016" w:rsidP="00E9685B">
            <w:pPr>
              <w:jc w:val="center"/>
              <w:rPr>
                <w:rFonts w:ascii="AGaramond" w:hAnsi="AGaramond"/>
                <w:sz w:val="16"/>
              </w:rPr>
            </w:pPr>
            <w:r w:rsidRPr="00692715">
              <w:rPr>
                <w:rFonts w:ascii="AGaramond" w:hAnsi="AGaramond"/>
                <w:sz w:val="16"/>
              </w:rPr>
              <w:t>26-30</w:t>
            </w:r>
          </w:p>
        </w:tc>
        <w:tc>
          <w:tcPr>
            <w:tcW w:w="810" w:type="dxa"/>
            <w:tcBorders>
              <w:top w:val="single" w:sz="2" w:space="0" w:color="auto"/>
              <w:left w:val="single" w:sz="2" w:space="0" w:color="auto"/>
              <w:right w:val="single" w:sz="2" w:space="0" w:color="auto"/>
            </w:tcBorders>
            <w:shd w:val="clear" w:color="auto" w:fill="auto"/>
          </w:tcPr>
          <w:p w:rsidR="00800016" w:rsidRPr="00692715" w:rsidRDefault="00800016" w:rsidP="00E9685B">
            <w:pPr>
              <w:jc w:val="center"/>
              <w:rPr>
                <w:rFonts w:ascii="AGaramond" w:hAnsi="AGaramond"/>
                <w:sz w:val="16"/>
              </w:rPr>
            </w:pPr>
            <w:r w:rsidRPr="00692715">
              <w:rPr>
                <w:rFonts w:ascii="AGaramond" w:hAnsi="AGaramond"/>
                <w:sz w:val="16"/>
              </w:rPr>
              <w:t>&gt;30</w:t>
            </w:r>
          </w:p>
        </w:tc>
      </w:tr>
    </w:tbl>
    <w:p w:rsidR="003B65C3" w:rsidRPr="009B5D31" w:rsidRDefault="006F3A69" w:rsidP="00D72D0A">
      <w:pPr>
        <w:pStyle w:val="BodyText2"/>
        <w:pBdr>
          <w:top w:val="single" w:sz="18" w:space="2" w:color="auto"/>
        </w:pBdr>
        <w:spacing w:line="240" w:lineRule="auto"/>
        <w:rPr>
          <w:rFonts w:ascii="Tahoma" w:hAnsi="Tahoma" w:cs="Tahoma"/>
          <w:w w:val="90"/>
        </w:rPr>
      </w:pPr>
      <w:r w:rsidRPr="009B5D31">
        <w:rPr>
          <w:rStyle w:val="BodyTextChar"/>
          <w:rFonts w:ascii="Tahoma" w:hAnsi="Tahoma" w:cs="Tahoma"/>
          <w:w w:val="90"/>
        </w:rPr>
        <w:t>*Make referral to CDPP case manager if results, with a risk factor, are within one of the starred (*) categories. Tell client to share</w:t>
      </w:r>
      <w:r w:rsidRPr="009B5D31">
        <w:rPr>
          <w:rFonts w:ascii="Tahoma" w:hAnsi="Tahoma" w:cs="Tahoma"/>
          <w:w w:val="90"/>
        </w:rPr>
        <w:t xml:space="preserve"> results with a doctor. **Also refer to see primary care physician within the </w:t>
      </w:r>
      <w:r w:rsidRPr="009B5D31">
        <w:rPr>
          <w:rFonts w:ascii="Tahoma" w:hAnsi="Tahoma" w:cs="Tahoma"/>
          <w:w w:val="90"/>
          <w:u w:val="single"/>
        </w:rPr>
        <w:t>next 24 hours</w:t>
      </w:r>
      <w:r w:rsidRPr="009B5D31">
        <w:rPr>
          <w:rFonts w:ascii="Tahoma" w:hAnsi="Tahoma" w:cs="Tahoma"/>
          <w:w w:val="90"/>
        </w:rPr>
        <w:t xml:space="preserve"> and </w:t>
      </w:r>
      <w:r w:rsidRPr="009B5D31">
        <w:rPr>
          <w:rFonts w:ascii="Tahoma" w:hAnsi="Tahoma" w:cs="Tahoma"/>
          <w:w w:val="90"/>
          <w:u w:val="single"/>
        </w:rPr>
        <w:t>follow-up</w:t>
      </w:r>
      <w:r w:rsidRPr="009B5D31">
        <w:rPr>
          <w:rFonts w:ascii="Tahoma" w:hAnsi="Tahoma" w:cs="Tahoma"/>
          <w:w w:val="90"/>
        </w:rPr>
        <w:t xml:space="preserve"> (phone call) with the client if: 1) glucose is greater than 250 mg/</w:t>
      </w:r>
      <w:proofErr w:type="spellStart"/>
      <w:r w:rsidRPr="009B5D31">
        <w:rPr>
          <w:rFonts w:ascii="Tahoma" w:hAnsi="Tahoma" w:cs="Tahoma"/>
          <w:w w:val="90"/>
        </w:rPr>
        <w:t>dL</w:t>
      </w:r>
      <w:proofErr w:type="spellEnd"/>
      <w:r w:rsidRPr="009B5D31">
        <w:rPr>
          <w:rFonts w:ascii="Tahoma" w:hAnsi="Tahoma" w:cs="Tahoma"/>
          <w:w w:val="90"/>
        </w:rPr>
        <w:t xml:space="preserve"> with symptoms and 2) the blood pressure is greater than 180/110 mm Hg.</w:t>
      </w:r>
    </w:p>
    <w:sectPr w:rsidR="003B65C3" w:rsidRPr="009B5D31" w:rsidSect="0089130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86F" w:rsidRDefault="0082386F">
      <w:r>
        <w:separator/>
      </w:r>
    </w:p>
  </w:endnote>
  <w:endnote w:type="continuationSeparator" w:id="0">
    <w:p w:rsidR="0082386F" w:rsidRDefault="0082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49" w:rsidRDefault="000C1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6F" w:rsidRPr="00550BC1" w:rsidRDefault="0082386F" w:rsidP="00074052">
    <w:pPr>
      <w:pStyle w:val="Footer"/>
      <w:jc w:val="center"/>
      <w:rPr>
        <w:rFonts w:ascii="Arial Narrow" w:hAnsi="Arial Narrow"/>
        <w:sz w:val="24"/>
        <w:szCs w:val="24"/>
      </w:rPr>
    </w:pPr>
    <w:r w:rsidRPr="00550BC1">
      <w:rPr>
        <w:rFonts w:ascii="Arial Narrow" w:hAnsi="Arial Narrow"/>
        <w:sz w:val="24"/>
        <w:szCs w:val="24"/>
      </w:rPr>
      <w:t xml:space="preserve">2323 Knoll Drive </w:t>
    </w:r>
    <w:r>
      <w:rPr>
        <w:rFonts w:ascii="Arial Narrow" w:hAnsi="Arial Narrow"/>
        <w:sz w:val="24"/>
        <w:szCs w:val="24"/>
      </w:rPr>
      <w:t>I</w:t>
    </w:r>
    <w:r w:rsidRPr="00550BC1">
      <w:rPr>
        <w:rFonts w:ascii="Arial Narrow" w:hAnsi="Arial Narrow"/>
        <w:sz w:val="24"/>
        <w:szCs w:val="24"/>
      </w:rPr>
      <w:t xml:space="preserve"> Ventura, CA 93003</w:t>
    </w:r>
    <w:r>
      <w:rPr>
        <w:rFonts w:ascii="Arial Narrow" w:hAnsi="Arial Narrow"/>
        <w:sz w:val="24"/>
        <w:szCs w:val="24"/>
      </w:rPr>
      <w:t xml:space="preserve"> I</w:t>
    </w:r>
    <w:r w:rsidRPr="00550BC1">
      <w:rPr>
        <w:rFonts w:ascii="Arial Narrow" w:hAnsi="Arial Narrow"/>
        <w:sz w:val="24"/>
        <w:szCs w:val="24"/>
      </w:rPr>
      <w:t xml:space="preserve"> Tel. (805) 6</w:t>
    </w:r>
    <w:r w:rsidR="000C1349">
      <w:rPr>
        <w:rFonts w:ascii="Arial Narrow" w:hAnsi="Arial Narrow"/>
        <w:sz w:val="24"/>
        <w:szCs w:val="24"/>
      </w:rPr>
      <w:t>77-5309 or 677-5357</w:t>
    </w:r>
    <w:r w:rsidRPr="00550BC1">
      <w:rPr>
        <w:rFonts w:ascii="Arial Narrow" w:hAnsi="Arial Narrow"/>
        <w:sz w:val="24"/>
        <w:szCs w:val="24"/>
      </w:rPr>
      <w:t xml:space="preserve"> </w:t>
    </w:r>
    <w:proofErr w:type="gramStart"/>
    <w:r>
      <w:rPr>
        <w:rFonts w:ascii="Arial Narrow" w:hAnsi="Arial Narrow"/>
        <w:sz w:val="24"/>
        <w:szCs w:val="24"/>
      </w:rPr>
      <w:t>I</w:t>
    </w:r>
    <w:r w:rsidR="000C1349">
      <w:rPr>
        <w:rFonts w:ascii="Arial Narrow" w:hAnsi="Arial Narrow"/>
        <w:sz w:val="24"/>
        <w:szCs w:val="24"/>
      </w:rPr>
      <w:t xml:space="preserve">  </w:t>
    </w:r>
    <w:r w:rsidRPr="00550BC1">
      <w:rPr>
        <w:rFonts w:ascii="Arial Narrow" w:hAnsi="Arial Narrow"/>
        <w:sz w:val="24"/>
        <w:szCs w:val="24"/>
      </w:rPr>
      <w:t>Fax</w:t>
    </w:r>
    <w:proofErr w:type="gramEnd"/>
    <w:r w:rsidRPr="00550BC1">
      <w:rPr>
        <w:rFonts w:ascii="Arial Narrow" w:hAnsi="Arial Narrow"/>
        <w:sz w:val="24"/>
        <w:szCs w:val="24"/>
      </w:rPr>
      <w:t>. (805) 677-5220</w:t>
    </w:r>
  </w:p>
  <w:p w:rsidR="0082386F" w:rsidRPr="00550BC1" w:rsidRDefault="0082386F" w:rsidP="00673CD7">
    <w:pPr>
      <w:pStyle w:val="Footer"/>
      <w:jc w:val="right"/>
      <w:rPr>
        <w:rFonts w:ascii="Arial Narrow" w:hAnsi="Arial Narrow"/>
        <w:color w:val="999999"/>
        <w:sz w:val="16"/>
        <w:szCs w:val="16"/>
      </w:rPr>
    </w:pPr>
    <w:r w:rsidRPr="00550BC1">
      <w:rPr>
        <w:rFonts w:ascii="Arial Narrow" w:hAnsi="Arial Narrow"/>
        <w:color w:val="999999"/>
        <w:sz w:val="16"/>
        <w:szCs w:val="16"/>
      </w:rPr>
      <w:fldChar w:fldCharType="begin"/>
    </w:r>
    <w:r w:rsidRPr="00550BC1">
      <w:rPr>
        <w:rFonts w:ascii="Arial Narrow" w:hAnsi="Arial Narrow"/>
        <w:color w:val="999999"/>
        <w:sz w:val="16"/>
        <w:szCs w:val="16"/>
      </w:rPr>
      <w:instrText xml:space="preserve"> FILENAME \p </w:instrText>
    </w:r>
    <w:r w:rsidRPr="00550BC1">
      <w:rPr>
        <w:rFonts w:ascii="Arial Narrow" w:hAnsi="Arial Narrow"/>
        <w:color w:val="999999"/>
        <w:sz w:val="16"/>
        <w:szCs w:val="16"/>
      </w:rPr>
      <w:fldChar w:fldCharType="separate"/>
    </w:r>
    <w:r w:rsidR="00C4031D">
      <w:rPr>
        <w:rFonts w:ascii="Arial Narrow" w:hAnsi="Arial Narrow"/>
        <w:noProof/>
        <w:color w:val="999999"/>
        <w:sz w:val="16"/>
        <w:szCs w:val="16"/>
      </w:rPr>
      <w:t>F:\HED\Chronic Disease\H882 TSP CDPP\CDPP CASE MGMNT\Referrral Form\_CDSelfMgnmt_Referral_2015.Updated 6.2015.docx</w:t>
    </w:r>
    <w:r w:rsidRPr="00550BC1">
      <w:rPr>
        <w:rFonts w:ascii="Arial Narrow" w:hAnsi="Arial Narrow"/>
        <w:color w:val="999999"/>
        <w:sz w:val="16"/>
        <w:szCs w:val="16"/>
      </w:rPr>
      <w:fldChar w:fldCharType="end"/>
    </w:r>
    <w:r>
      <w:rPr>
        <w:rFonts w:ascii="Arial Narrow" w:hAnsi="Arial Narrow"/>
        <w:color w:val="999999"/>
        <w:sz w:val="16"/>
        <w:szCs w:val="16"/>
      </w:rPr>
      <w:t xml:space="preserve">  </w:t>
    </w:r>
    <w:r w:rsidRPr="00550BC1">
      <w:rPr>
        <w:rFonts w:ascii="Arial Narrow" w:hAnsi="Arial Narrow"/>
        <w:color w:val="999999"/>
        <w:sz w:val="16"/>
        <w:szCs w:val="16"/>
      </w:rPr>
      <w:fldChar w:fldCharType="begin"/>
    </w:r>
    <w:r w:rsidRPr="00550BC1">
      <w:rPr>
        <w:rFonts w:ascii="Arial Narrow" w:hAnsi="Arial Narrow"/>
        <w:color w:val="999999"/>
        <w:sz w:val="16"/>
        <w:szCs w:val="16"/>
      </w:rPr>
      <w:instrText xml:space="preserve"> DATE \@ "M/d/yyyy" </w:instrText>
    </w:r>
    <w:r w:rsidRPr="00550BC1">
      <w:rPr>
        <w:rFonts w:ascii="Arial Narrow" w:hAnsi="Arial Narrow"/>
        <w:color w:val="999999"/>
        <w:sz w:val="16"/>
        <w:szCs w:val="16"/>
      </w:rPr>
      <w:fldChar w:fldCharType="separate"/>
    </w:r>
    <w:r w:rsidR="00C4031D">
      <w:rPr>
        <w:rFonts w:ascii="Arial Narrow" w:hAnsi="Arial Narrow"/>
        <w:noProof/>
        <w:color w:val="999999"/>
        <w:sz w:val="16"/>
        <w:szCs w:val="16"/>
      </w:rPr>
      <w:t>7/17/2015</w:t>
    </w:r>
    <w:r w:rsidRPr="00550BC1">
      <w:rPr>
        <w:rFonts w:ascii="Arial Narrow" w:hAnsi="Arial Narrow"/>
        <w:color w:val="999999"/>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49" w:rsidRDefault="000C1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86F" w:rsidRDefault="0082386F">
      <w:r>
        <w:separator/>
      </w:r>
    </w:p>
  </w:footnote>
  <w:footnote w:type="continuationSeparator" w:id="0">
    <w:p w:rsidR="0082386F" w:rsidRDefault="00823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49" w:rsidRDefault="000C1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49" w:rsidRDefault="000C1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49" w:rsidRDefault="000C1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2D8C"/>
    <w:multiLevelType w:val="singleLevel"/>
    <w:tmpl w:val="FECA2B4C"/>
    <w:lvl w:ilvl="0">
      <w:start w:val="1"/>
      <w:numFmt w:val="decimal"/>
      <w:lvlText w:val="%1."/>
      <w:lvlJc w:val="left"/>
      <w:pPr>
        <w:tabs>
          <w:tab w:val="num" w:pos="360"/>
        </w:tabs>
        <w:ind w:left="360" w:hanging="360"/>
      </w:pPr>
    </w:lvl>
  </w:abstractNum>
  <w:abstractNum w:abstractNumId="1">
    <w:nsid w:val="294028CC"/>
    <w:multiLevelType w:val="singleLevel"/>
    <w:tmpl w:val="B69857D8"/>
    <w:lvl w:ilvl="0">
      <w:start w:val="1"/>
      <w:numFmt w:val="decimal"/>
      <w:lvlText w:val="%1."/>
      <w:lvlJc w:val="left"/>
      <w:pPr>
        <w:tabs>
          <w:tab w:val="num" w:pos="1440"/>
        </w:tabs>
        <w:ind w:left="1440" w:hanging="720"/>
      </w:pPr>
      <w:rPr>
        <w:rFonts w:hint="default"/>
      </w:rPr>
    </w:lvl>
  </w:abstractNum>
  <w:abstractNum w:abstractNumId="2">
    <w:nsid w:val="32F804BD"/>
    <w:multiLevelType w:val="hybridMultilevel"/>
    <w:tmpl w:val="F82AE60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170"/>
        </w:tabs>
        <w:ind w:left="1170" w:hanging="360"/>
      </w:pPr>
      <w:rPr>
        <w:rFonts w:ascii="Courier New" w:hAnsi="Courier New" w:cs="Courier New" w:hint="default"/>
      </w:rPr>
    </w:lvl>
    <w:lvl w:ilvl="2" w:tplc="FFFFFFFF" w:tentative="1">
      <w:start w:val="1"/>
      <w:numFmt w:val="bullet"/>
      <w:lvlText w:val=""/>
      <w:lvlJc w:val="left"/>
      <w:pPr>
        <w:tabs>
          <w:tab w:val="num" w:pos="1890"/>
        </w:tabs>
        <w:ind w:left="1890" w:hanging="360"/>
      </w:pPr>
      <w:rPr>
        <w:rFonts w:ascii="Wingdings" w:hAnsi="Wingdings" w:hint="default"/>
      </w:rPr>
    </w:lvl>
    <w:lvl w:ilvl="3" w:tplc="FFFFFFFF" w:tentative="1">
      <w:start w:val="1"/>
      <w:numFmt w:val="bullet"/>
      <w:lvlText w:val=""/>
      <w:lvlJc w:val="left"/>
      <w:pPr>
        <w:tabs>
          <w:tab w:val="num" w:pos="2610"/>
        </w:tabs>
        <w:ind w:left="2610" w:hanging="360"/>
      </w:pPr>
      <w:rPr>
        <w:rFonts w:ascii="Symbol" w:hAnsi="Symbol" w:hint="default"/>
      </w:rPr>
    </w:lvl>
    <w:lvl w:ilvl="4" w:tplc="FFFFFFFF" w:tentative="1">
      <w:start w:val="1"/>
      <w:numFmt w:val="bullet"/>
      <w:lvlText w:val="o"/>
      <w:lvlJc w:val="left"/>
      <w:pPr>
        <w:tabs>
          <w:tab w:val="num" w:pos="3330"/>
        </w:tabs>
        <w:ind w:left="3330" w:hanging="360"/>
      </w:pPr>
      <w:rPr>
        <w:rFonts w:ascii="Courier New" w:hAnsi="Courier New" w:cs="Courier New" w:hint="default"/>
      </w:rPr>
    </w:lvl>
    <w:lvl w:ilvl="5" w:tplc="FFFFFFFF" w:tentative="1">
      <w:start w:val="1"/>
      <w:numFmt w:val="bullet"/>
      <w:lvlText w:val=""/>
      <w:lvlJc w:val="left"/>
      <w:pPr>
        <w:tabs>
          <w:tab w:val="num" w:pos="4050"/>
        </w:tabs>
        <w:ind w:left="4050" w:hanging="360"/>
      </w:pPr>
      <w:rPr>
        <w:rFonts w:ascii="Wingdings" w:hAnsi="Wingdings" w:hint="default"/>
      </w:rPr>
    </w:lvl>
    <w:lvl w:ilvl="6" w:tplc="FFFFFFFF" w:tentative="1">
      <w:start w:val="1"/>
      <w:numFmt w:val="bullet"/>
      <w:lvlText w:val=""/>
      <w:lvlJc w:val="left"/>
      <w:pPr>
        <w:tabs>
          <w:tab w:val="num" w:pos="4770"/>
        </w:tabs>
        <w:ind w:left="4770" w:hanging="360"/>
      </w:pPr>
      <w:rPr>
        <w:rFonts w:ascii="Symbol" w:hAnsi="Symbol" w:hint="default"/>
      </w:rPr>
    </w:lvl>
    <w:lvl w:ilvl="7" w:tplc="FFFFFFFF" w:tentative="1">
      <w:start w:val="1"/>
      <w:numFmt w:val="bullet"/>
      <w:lvlText w:val="o"/>
      <w:lvlJc w:val="left"/>
      <w:pPr>
        <w:tabs>
          <w:tab w:val="num" w:pos="5490"/>
        </w:tabs>
        <w:ind w:left="5490" w:hanging="360"/>
      </w:pPr>
      <w:rPr>
        <w:rFonts w:ascii="Courier New" w:hAnsi="Courier New" w:cs="Courier New" w:hint="default"/>
      </w:rPr>
    </w:lvl>
    <w:lvl w:ilvl="8" w:tplc="FFFFFFFF" w:tentative="1">
      <w:start w:val="1"/>
      <w:numFmt w:val="bullet"/>
      <w:lvlText w:val=""/>
      <w:lvlJc w:val="left"/>
      <w:pPr>
        <w:tabs>
          <w:tab w:val="num" w:pos="6210"/>
        </w:tabs>
        <w:ind w:left="6210" w:hanging="360"/>
      </w:pPr>
      <w:rPr>
        <w:rFonts w:ascii="Wingdings" w:hAnsi="Wingdings" w:hint="default"/>
      </w:rPr>
    </w:lvl>
  </w:abstractNum>
  <w:abstractNum w:abstractNumId="3">
    <w:nsid w:val="42532370"/>
    <w:multiLevelType w:val="singleLevel"/>
    <w:tmpl w:val="6860CB88"/>
    <w:lvl w:ilvl="0">
      <w:start w:val="6"/>
      <w:numFmt w:val="decimal"/>
      <w:lvlText w:val="%1."/>
      <w:lvlJc w:val="left"/>
      <w:pPr>
        <w:tabs>
          <w:tab w:val="num" w:pos="1440"/>
        </w:tabs>
        <w:ind w:left="1440" w:hanging="720"/>
      </w:pPr>
      <w:rPr>
        <w:rFonts w:hint="default"/>
      </w:rPr>
    </w:lvl>
  </w:abstractNum>
  <w:abstractNum w:abstractNumId="4">
    <w:nsid w:val="517835C1"/>
    <w:multiLevelType w:val="singleLevel"/>
    <w:tmpl w:val="DA707DB6"/>
    <w:lvl w:ilvl="0">
      <w:start w:val="110"/>
      <w:numFmt w:val="bullet"/>
      <w:lvlText w:val=""/>
      <w:lvlJc w:val="left"/>
      <w:pPr>
        <w:tabs>
          <w:tab w:val="num" w:pos="5040"/>
        </w:tabs>
        <w:ind w:left="5040" w:hanging="5040"/>
      </w:pPr>
      <w:rPr>
        <w:rFonts w:ascii="Wingdings" w:hAnsi="Wingdings" w:hint="default"/>
        <w:sz w:val="20"/>
      </w:rPr>
    </w:lvl>
  </w:abstractNum>
  <w:abstractNum w:abstractNumId="5">
    <w:nsid w:val="60BF4FFF"/>
    <w:multiLevelType w:val="singleLevel"/>
    <w:tmpl w:val="50067B0C"/>
    <w:lvl w:ilvl="0">
      <w:numFmt w:val="bullet"/>
      <w:lvlText w:val=""/>
      <w:lvlJc w:val="left"/>
      <w:pPr>
        <w:tabs>
          <w:tab w:val="num" w:pos="360"/>
        </w:tabs>
        <w:ind w:left="360" w:hanging="360"/>
      </w:pPr>
      <w:rPr>
        <w:rFonts w:ascii="Wingdings" w:hAnsi="Wingdings" w:hint="default"/>
      </w:rPr>
    </w:lvl>
  </w:abstractNum>
  <w:abstractNum w:abstractNumId="6">
    <w:nsid w:val="68DE48E7"/>
    <w:multiLevelType w:val="singleLevel"/>
    <w:tmpl w:val="6860CB88"/>
    <w:lvl w:ilvl="0">
      <w:start w:val="6"/>
      <w:numFmt w:val="decimal"/>
      <w:lvlText w:val="%1."/>
      <w:lvlJc w:val="left"/>
      <w:pPr>
        <w:tabs>
          <w:tab w:val="num" w:pos="1440"/>
        </w:tabs>
        <w:ind w:left="1440" w:hanging="720"/>
      </w:pPr>
      <w:rPr>
        <w:rFonts w:hint="default"/>
      </w:rPr>
    </w:lvl>
  </w:abstractNum>
  <w:abstractNum w:abstractNumId="7">
    <w:nsid w:val="7CE82059"/>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3"/>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D7"/>
    <w:rsid w:val="0003491B"/>
    <w:rsid w:val="00067704"/>
    <w:rsid w:val="00070565"/>
    <w:rsid w:val="00071115"/>
    <w:rsid w:val="00074052"/>
    <w:rsid w:val="00096F99"/>
    <w:rsid w:val="000B02C4"/>
    <w:rsid w:val="000B0C4C"/>
    <w:rsid w:val="000C1349"/>
    <w:rsid w:val="000C4875"/>
    <w:rsid w:val="000E55F0"/>
    <w:rsid w:val="0012520A"/>
    <w:rsid w:val="00140D5C"/>
    <w:rsid w:val="00164736"/>
    <w:rsid w:val="001B48A0"/>
    <w:rsid w:val="001F3D19"/>
    <w:rsid w:val="00205736"/>
    <w:rsid w:val="00212577"/>
    <w:rsid w:val="002658D7"/>
    <w:rsid w:val="00282F4A"/>
    <w:rsid w:val="00283980"/>
    <w:rsid w:val="002A11A2"/>
    <w:rsid w:val="002B626B"/>
    <w:rsid w:val="002C1D38"/>
    <w:rsid w:val="002F71BA"/>
    <w:rsid w:val="00321C23"/>
    <w:rsid w:val="003738BC"/>
    <w:rsid w:val="003912DD"/>
    <w:rsid w:val="003B65C3"/>
    <w:rsid w:val="004174FF"/>
    <w:rsid w:val="00431964"/>
    <w:rsid w:val="00447850"/>
    <w:rsid w:val="00483CA0"/>
    <w:rsid w:val="00487FEF"/>
    <w:rsid w:val="00497398"/>
    <w:rsid w:val="00502B0A"/>
    <w:rsid w:val="00550BC1"/>
    <w:rsid w:val="005524A4"/>
    <w:rsid w:val="005C6066"/>
    <w:rsid w:val="005F01A6"/>
    <w:rsid w:val="00673CD7"/>
    <w:rsid w:val="00686A9A"/>
    <w:rsid w:val="006B5582"/>
    <w:rsid w:val="006F3A69"/>
    <w:rsid w:val="00775CF4"/>
    <w:rsid w:val="007F02CB"/>
    <w:rsid w:val="00800016"/>
    <w:rsid w:val="00801F76"/>
    <w:rsid w:val="00812212"/>
    <w:rsid w:val="00822203"/>
    <w:rsid w:val="0082386F"/>
    <w:rsid w:val="008471DB"/>
    <w:rsid w:val="00856FC9"/>
    <w:rsid w:val="0089130E"/>
    <w:rsid w:val="008D562F"/>
    <w:rsid w:val="00911DC9"/>
    <w:rsid w:val="00976C19"/>
    <w:rsid w:val="009A2201"/>
    <w:rsid w:val="009B5D31"/>
    <w:rsid w:val="00A07902"/>
    <w:rsid w:val="00A74E66"/>
    <w:rsid w:val="00B11E1D"/>
    <w:rsid w:val="00B25AF0"/>
    <w:rsid w:val="00B617AF"/>
    <w:rsid w:val="00BA6805"/>
    <w:rsid w:val="00C0102E"/>
    <w:rsid w:val="00C26AD1"/>
    <w:rsid w:val="00C37278"/>
    <w:rsid w:val="00C37888"/>
    <w:rsid w:val="00C4031D"/>
    <w:rsid w:val="00CC6DB5"/>
    <w:rsid w:val="00D72D0A"/>
    <w:rsid w:val="00DB77D3"/>
    <w:rsid w:val="00DE024B"/>
    <w:rsid w:val="00DF2EB5"/>
    <w:rsid w:val="00E47292"/>
    <w:rsid w:val="00E9685B"/>
    <w:rsid w:val="00ED0E2F"/>
    <w:rsid w:val="00EF4915"/>
    <w:rsid w:val="00F0407A"/>
    <w:rsid w:val="00F31C52"/>
    <w:rsid w:val="00F52FFE"/>
    <w:rsid w:val="00F56E4A"/>
    <w:rsid w:val="00FE36DC"/>
    <w:rsid w:val="00FF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colormenu v:ext="edit" fillcolor="none" strokecolor="#969696"/>
    </o:shapedefaults>
    <o:shapelayout v:ext="edit">
      <o:idmap v:ext="edit" data="1"/>
    </o:shapelayout>
  </w:shapeDefaults>
  <w:decimalSymbol w:val="."/>
  <w:listSeparator w:val=","/>
  <w15:docId w15:val="{9A719233-3FF3-435E-9F48-532DF346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12"/>
  </w:style>
  <w:style w:type="paragraph" w:styleId="Heading1">
    <w:name w:val="heading 1"/>
    <w:basedOn w:val="Normal"/>
    <w:next w:val="Normal"/>
    <w:qFormat/>
    <w:rsid w:val="00812212"/>
    <w:pPr>
      <w:keepNext/>
      <w:outlineLvl w:val="0"/>
    </w:pPr>
    <w:rPr>
      <w:sz w:val="28"/>
    </w:rPr>
  </w:style>
  <w:style w:type="paragraph" w:styleId="Heading2">
    <w:name w:val="heading 2"/>
    <w:basedOn w:val="Normal"/>
    <w:next w:val="Normal"/>
    <w:qFormat/>
    <w:rsid w:val="00812212"/>
    <w:pPr>
      <w:keepNext/>
      <w:spacing w:before="240"/>
      <w:outlineLvl w:val="1"/>
    </w:pPr>
    <w:rPr>
      <w:sz w:val="24"/>
      <w:u w:val="single"/>
    </w:rPr>
  </w:style>
  <w:style w:type="paragraph" w:styleId="Heading3">
    <w:name w:val="heading 3"/>
    <w:basedOn w:val="Normal"/>
    <w:next w:val="Normal"/>
    <w:qFormat/>
    <w:rsid w:val="00812212"/>
    <w:pPr>
      <w:keepNext/>
      <w:jc w:val="center"/>
      <w:outlineLvl w:val="2"/>
    </w:pPr>
    <w:rPr>
      <w:b/>
    </w:rPr>
  </w:style>
  <w:style w:type="paragraph" w:styleId="Heading4">
    <w:name w:val="heading 4"/>
    <w:basedOn w:val="Normal"/>
    <w:next w:val="Normal"/>
    <w:qFormat/>
    <w:rsid w:val="00812212"/>
    <w:pPr>
      <w:keepNext/>
      <w:spacing w:before="240" w:line="360" w:lineRule="auto"/>
      <w:outlineLvl w:val="3"/>
    </w:pPr>
    <w:rPr>
      <w:sz w:val="24"/>
    </w:rPr>
  </w:style>
  <w:style w:type="paragraph" w:styleId="Heading5">
    <w:name w:val="heading 5"/>
    <w:basedOn w:val="Normal"/>
    <w:next w:val="Normal"/>
    <w:qFormat/>
    <w:rsid w:val="00DF2E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12212"/>
    <w:rPr>
      <w:b/>
    </w:rPr>
  </w:style>
  <w:style w:type="paragraph" w:styleId="BodyText">
    <w:name w:val="Body Text"/>
    <w:basedOn w:val="Normal"/>
    <w:rsid w:val="00812212"/>
    <w:pPr>
      <w:spacing w:before="240" w:line="360" w:lineRule="auto"/>
    </w:pPr>
    <w:rPr>
      <w:sz w:val="24"/>
    </w:rPr>
  </w:style>
  <w:style w:type="paragraph" w:styleId="Header">
    <w:name w:val="header"/>
    <w:basedOn w:val="Normal"/>
    <w:rsid w:val="00673CD7"/>
    <w:pPr>
      <w:tabs>
        <w:tab w:val="center" w:pos="4320"/>
        <w:tab w:val="right" w:pos="8640"/>
      </w:tabs>
    </w:pPr>
  </w:style>
  <w:style w:type="paragraph" w:styleId="Footer">
    <w:name w:val="footer"/>
    <w:basedOn w:val="Normal"/>
    <w:rsid w:val="00673CD7"/>
    <w:pPr>
      <w:tabs>
        <w:tab w:val="center" w:pos="4320"/>
        <w:tab w:val="right" w:pos="8640"/>
      </w:tabs>
    </w:pPr>
  </w:style>
  <w:style w:type="paragraph" w:styleId="BodyText2">
    <w:name w:val="Body Text 2"/>
    <w:basedOn w:val="Normal"/>
    <w:rsid w:val="00DF2EB5"/>
    <w:pPr>
      <w:spacing w:after="120" w:line="480" w:lineRule="auto"/>
    </w:pPr>
  </w:style>
  <w:style w:type="character" w:customStyle="1" w:styleId="BodyTextChar">
    <w:name w:val="Body Text Char"/>
    <w:basedOn w:val="DefaultParagraphFont"/>
    <w:rsid w:val="00DF2EB5"/>
    <w:rPr>
      <w:noProof w:val="0"/>
      <w:lang w:val="en-US" w:eastAsia="en-US" w:bidi="ar-SA"/>
    </w:rPr>
  </w:style>
  <w:style w:type="paragraph" w:styleId="Title">
    <w:name w:val="Title"/>
    <w:basedOn w:val="Normal"/>
    <w:qFormat/>
    <w:rsid w:val="00BA6805"/>
    <w:pPr>
      <w:jc w:val="center"/>
    </w:pPr>
    <w:rPr>
      <w:rFonts w:eastAsia="MS Mincho"/>
      <w:sz w:val="28"/>
      <w:szCs w:val="28"/>
    </w:rPr>
  </w:style>
  <w:style w:type="character" w:styleId="CommentReference">
    <w:name w:val="annotation reference"/>
    <w:basedOn w:val="DefaultParagraphFont"/>
    <w:semiHidden/>
    <w:rsid w:val="00BA6805"/>
    <w:rPr>
      <w:sz w:val="16"/>
      <w:szCs w:val="16"/>
    </w:rPr>
  </w:style>
  <w:style w:type="paragraph" w:styleId="CommentText">
    <w:name w:val="annotation text"/>
    <w:basedOn w:val="Normal"/>
    <w:semiHidden/>
    <w:rsid w:val="00BA6805"/>
    <w:rPr>
      <w:rFonts w:eastAsia="MS Mincho"/>
    </w:rPr>
  </w:style>
  <w:style w:type="character" w:styleId="Hyperlink">
    <w:name w:val="Hyperlink"/>
    <w:basedOn w:val="DefaultParagraphFont"/>
    <w:rsid w:val="00BA6805"/>
    <w:rPr>
      <w:color w:val="0000FF"/>
      <w:u w:val="single"/>
    </w:rPr>
  </w:style>
  <w:style w:type="paragraph" w:styleId="BalloonText">
    <w:name w:val="Balloon Text"/>
    <w:basedOn w:val="Normal"/>
    <w:link w:val="BalloonTextChar"/>
    <w:rsid w:val="00A74E66"/>
    <w:rPr>
      <w:rFonts w:ascii="Tahoma" w:hAnsi="Tahoma" w:cs="Tahoma"/>
      <w:sz w:val="16"/>
      <w:szCs w:val="16"/>
    </w:rPr>
  </w:style>
  <w:style w:type="character" w:customStyle="1" w:styleId="BalloonTextChar">
    <w:name w:val="Balloon Text Char"/>
    <w:basedOn w:val="DefaultParagraphFont"/>
    <w:link w:val="BalloonText"/>
    <w:rsid w:val="00A74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47340">
      <w:bodyDiv w:val="1"/>
      <w:marLeft w:val="67"/>
      <w:marRight w:val="67"/>
      <w:marTop w:val="67"/>
      <w:marBottom w:val="17"/>
      <w:divBdr>
        <w:top w:val="none" w:sz="0" w:space="0" w:color="auto"/>
        <w:left w:val="none" w:sz="0" w:space="0" w:color="auto"/>
        <w:bottom w:val="none" w:sz="0" w:space="0" w:color="auto"/>
        <w:right w:val="none" w:sz="0" w:space="0" w:color="auto"/>
      </w:divBdr>
      <w:divsChild>
        <w:div w:id="1588348112">
          <w:marLeft w:val="0"/>
          <w:marRight w:val="0"/>
          <w:marTop w:val="0"/>
          <w:marBottom w:val="0"/>
          <w:divBdr>
            <w:top w:val="none" w:sz="0" w:space="0" w:color="auto"/>
            <w:left w:val="none" w:sz="0" w:space="0" w:color="auto"/>
            <w:bottom w:val="none" w:sz="0" w:space="0" w:color="auto"/>
            <w:right w:val="none" w:sz="0" w:space="0" w:color="auto"/>
          </w:divBdr>
          <w:divsChild>
            <w:div w:id="1227371790">
              <w:marLeft w:val="0"/>
              <w:marRight w:val="0"/>
              <w:marTop w:val="0"/>
              <w:marBottom w:val="0"/>
              <w:divBdr>
                <w:top w:val="none" w:sz="0" w:space="0" w:color="auto"/>
                <w:left w:val="none" w:sz="0" w:space="0" w:color="auto"/>
                <w:bottom w:val="none" w:sz="0" w:space="0" w:color="auto"/>
                <w:right w:val="none" w:sz="0" w:space="0" w:color="auto"/>
              </w:divBdr>
              <w:divsChild>
                <w:div w:id="149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DBA0973-582F-4827-84A5-026EB24C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CHRONIC DISEASE PREVENTION PROGRAM</vt:lpstr>
    </vt:vector>
  </TitlesOfParts>
  <Company>Public Health Dept</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DISEASE PREVENTION PROGRAM</dc:title>
  <dc:subject/>
  <dc:creator>Public Health Dept</dc:creator>
  <cp:keywords/>
  <cp:lastModifiedBy>Sara Rivera</cp:lastModifiedBy>
  <cp:revision>3</cp:revision>
  <cp:lastPrinted>2015-07-17T17:54:00Z</cp:lastPrinted>
  <dcterms:created xsi:type="dcterms:W3CDTF">2015-06-03T19:53:00Z</dcterms:created>
  <dcterms:modified xsi:type="dcterms:W3CDTF">2015-07-17T17:54:00Z</dcterms:modified>
</cp:coreProperties>
</file>